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31" w:rsidRDefault="00C916E2">
      <w:pPr>
        <w:spacing w:line="360" w:lineRule="auto"/>
        <w:jc w:val="center"/>
        <w:rPr>
          <w:rFonts w:ascii="Times New Roman" w:hAnsi="Times New Roman"/>
          <w:b/>
          <w:color w:val="000000"/>
          <w:sz w:val="32"/>
          <w:szCs w:val="32"/>
        </w:rPr>
      </w:pPr>
      <w:r>
        <w:rPr>
          <w:rFonts w:ascii="Times New Roman" w:hAnsi="Times New Roman"/>
          <w:b/>
          <w:color w:val="000000"/>
          <w:sz w:val="32"/>
          <w:szCs w:val="32"/>
        </w:rPr>
        <w:t>2022</w:t>
      </w:r>
      <w:r>
        <w:rPr>
          <w:rFonts w:ascii="Times New Roman" w:hAnsi="Times New Roman"/>
          <w:b/>
          <w:color w:val="000000"/>
          <w:sz w:val="32"/>
          <w:szCs w:val="32"/>
        </w:rPr>
        <w:t>中国大学生机械工程创新创意大赛</w:t>
      </w:r>
    </w:p>
    <w:p w:rsidR="00032631" w:rsidRDefault="00C916E2">
      <w:pPr>
        <w:jc w:val="center"/>
        <w:rPr>
          <w:rFonts w:ascii="Times New Roman" w:hAnsi="Times New Roman"/>
          <w:b/>
          <w:sz w:val="32"/>
          <w:szCs w:val="32"/>
        </w:rPr>
      </w:pPr>
      <w:r>
        <w:rPr>
          <w:rFonts w:ascii="Times New Roman" w:hAnsi="Times New Roman"/>
          <w:b/>
          <w:color w:val="000000"/>
          <w:sz w:val="32"/>
          <w:szCs w:val="32"/>
        </w:rPr>
        <w:t>专业赛项：第</w:t>
      </w:r>
      <w:r>
        <w:rPr>
          <w:rFonts w:ascii="Times New Roman" w:hAnsi="Times New Roman" w:hint="eastAsia"/>
          <w:b/>
          <w:color w:val="000000"/>
          <w:sz w:val="32"/>
          <w:szCs w:val="32"/>
        </w:rPr>
        <w:t>十三</w:t>
      </w:r>
      <w:r>
        <w:rPr>
          <w:rFonts w:ascii="Times New Roman" w:hAnsi="Times New Roman"/>
          <w:b/>
          <w:color w:val="000000"/>
          <w:sz w:val="32"/>
          <w:szCs w:val="32"/>
        </w:rPr>
        <w:t>届铸造工艺设计赛</w:t>
      </w:r>
    </w:p>
    <w:p w:rsidR="00032631" w:rsidRDefault="007369B1">
      <w:pPr>
        <w:jc w:val="center"/>
        <w:rPr>
          <w:rFonts w:ascii="Times New Roman" w:hAnsi="Times New Roman"/>
          <w:b/>
          <w:sz w:val="32"/>
          <w:szCs w:val="32"/>
        </w:rPr>
      </w:pPr>
      <w:r>
        <w:rPr>
          <w:rFonts w:ascii="Times New Roman" w:hAnsi="Times New Roman"/>
          <w:b/>
          <w:sz w:val="32"/>
          <w:szCs w:val="32"/>
        </w:rPr>
        <w:t>参赛作品编写指南</w:t>
      </w:r>
      <w:r w:rsidR="00C916E2">
        <w:rPr>
          <w:rFonts w:ascii="Times New Roman" w:hAnsi="Times New Roman"/>
          <w:b/>
          <w:sz w:val="32"/>
          <w:szCs w:val="32"/>
        </w:rPr>
        <w:t>（砂型铸造）</w:t>
      </w:r>
    </w:p>
    <w:p w:rsidR="00032631" w:rsidRDefault="00C916E2">
      <w:pPr>
        <w:spacing w:line="360" w:lineRule="auto"/>
        <w:rPr>
          <w:rFonts w:ascii="Times New Roman" w:hAnsi="Times New Roman"/>
          <w:b/>
          <w:sz w:val="24"/>
          <w:szCs w:val="24"/>
        </w:rPr>
      </w:pPr>
      <w:r>
        <w:rPr>
          <w:rFonts w:ascii="Times New Roman" w:hAnsi="Times New Roman"/>
          <w:b/>
          <w:sz w:val="24"/>
          <w:szCs w:val="24"/>
        </w:rPr>
        <w:t>1</w:t>
      </w:r>
      <w:r>
        <w:rPr>
          <w:rFonts w:ascii="Times New Roman" w:hAnsi="Times New Roman" w:hint="eastAsia"/>
          <w:b/>
          <w:sz w:val="24"/>
          <w:szCs w:val="24"/>
        </w:rPr>
        <w:t xml:space="preserve">  </w:t>
      </w:r>
      <w:r>
        <w:rPr>
          <w:rFonts w:ascii="Times New Roman" w:hAnsi="Times New Roman"/>
          <w:b/>
          <w:sz w:val="24"/>
          <w:szCs w:val="24"/>
        </w:rPr>
        <w:t>目的</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为使作品编写格式和内容统一，特制定本指南。</w:t>
      </w:r>
    </w:p>
    <w:p w:rsidR="00032631" w:rsidRDefault="00C916E2">
      <w:pPr>
        <w:spacing w:line="360" w:lineRule="auto"/>
        <w:rPr>
          <w:rFonts w:ascii="Times New Roman" w:hAnsi="Times New Roman"/>
          <w:b/>
          <w:sz w:val="24"/>
          <w:szCs w:val="24"/>
        </w:rPr>
      </w:pPr>
      <w:r>
        <w:rPr>
          <w:rFonts w:ascii="Times New Roman" w:hAnsi="Times New Roman"/>
          <w:b/>
          <w:sz w:val="24"/>
          <w:szCs w:val="24"/>
        </w:rPr>
        <w:t>2</w:t>
      </w:r>
      <w:r>
        <w:rPr>
          <w:rFonts w:ascii="Times New Roman" w:hAnsi="Times New Roman" w:hint="eastAsia"/>
          <w:b/>
          <w:sz w:val="24"/>
          <w:szCs w:val="24"/>
        </w:rPr>
        <w:t xml:space="preserve">  </w:t>
      </w:r>
      <w:r>
        <w:rPr>
          <w:rFonts w:ascii="Times New Roman" w:hAnsi="Times New Roman"/>
          <w:b/>
          <w:sz w:val="24"/>
          <w:szCs w:val="24"/>
        </w:rPr>
        <w:t>总体要求</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赛项执委会提供零件图纸，参赛学生（个人或团队）应根据所学习的专业理论知识、工厂实践所掌握的经验和个人对零件图纸和技术条件的解读程度，充分展现学生的自主设计能力，在专业教师的指导下，独立完成作品。</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参赛学生应将参赛作品的重点放在铸造工艺过程的分析和描述上，并绘出一份完整的工艺图，对于上下道工序的主要技术要求也应做出必要的交待，如造型、熔炼、浇铸、热处理等，还应对铸件的质量控制（缺陷的预防措施）进行说明和要求，以使作品趋于完整。</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参赛作品所展示的铸造工艺方案，应尽可能地汇集零件铸造的全过程，需具有一定的可使用性和可操作性，并基本能用于生产实践中指导生产，使操作者按照这份工艺基本能够做出一个完整的铸件。</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参赛作品应体现出</w:t>
      </w:r>
      <w:r>
        <w:rPr>
          <w:rFonts w:ascii="Times New Roman" w:eastAsia="宋体" w:hAnsi="Times New Roman"/>
          <w:sz w:val="24"/>
          <w:szCs w:val="24"/>
        </w:rPr>
        <w:t>“</w:t>
      </w:r>
      <w:r>
        <w:rPr>
          <w:rFonts w:ascii="Times New Roman" w:eastAsia="宋体" w:hAnsi="Times New Roman"/>
          <w:sz w:val="24"/>
          <w:szCs w:val="24"/>
        </w:rPr>
        <w:t>清晰、正确、完整、统一</w:t>
      </w:r>
      <w:r>
        <w:rPr>
          <w:rFonts w:ascii="Times New Roman" w:eastAsia="宋体" w:hAnsi="Times New Roman"/>
          <w:sz w:val="24"/>
          <w:szCs w:val="24"/>
        </w:rPr>
        <w:t>”</w:t>
      </w:r>
      <w:r>
        <w:rPr>
          <w:rFonts w:ascii="Times New Roman" w:eastAsia="宋体" w:hAnsi="Times New Roman"/>
          <w:sz w:val="24"/>
          <w:szCs w:val="24"/>
        </w:rPr>
        <w:t>，并具有一定的经济性。</w:t>
      </w:r>
    </w:p>
    <w:p w:rsidR="00032631" w:rsidRDefault="00C916E2">
      <w:pPr>
        <w:spacing w:line="360" w:lineRule="auto"/>
        <w:rPr>
          <w:rFonts w:ascii="Times New Roman" w:hAnsi="Times New Roman"/>
          <w:b/>
          <w:sz w:val="24"/>
          <w:szCs w:val="24"/>
        </w:rPr>
      </w:pPr>
      <w:r>
        <w:rPr>
          <w:rFonts w:ascii="Times New Roman" w:hAnsi="Times New Roman"/>
          <w:b/>
          <w:sz w:val="24"/>
          <w:szCs w:val="24"/>
        </w:rPr>
        <w:t>3</w:t>
      </w:r>
      <w:r>
        <w:rPr>
          <w:rFonts w:ascii="Times New Roman" w:hAnsi="Times New Roman" w:hint="eastAsia"/>
          <w:b/>
          <w:sz w:val="24"/>
          <w:szCs w:val="24"/>
        </w:rPr>
        <w:t xml:space="preserve">  </w:t>
      </w:r>
      <w:r>
        <w:rPr>
          <w:rFonts w:ascii="Times New Roman" w:hAnsi="Times New Roman"/>
          <w:b/>
          <w:sz w:val="24"/>
          <w:szCs w:val="24"/>
        </w:rPr>
        <w:t>参赛作品应包含的基本内容</w:t>
      </w:r>
    </w:p>
    <w:p w:rsidR="00032631" w:rsidRDefault="00C916E2">
      <w:pPr>
        <w:spacing w:line="36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零件图纸</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参赛作品中必须</w:t>
      </w:r>
      <w:r>
        <w:rPr>
          <w:rFonts w:ascii="Times New Roman" w:eastAsia="宋体" w:hAnsi="Times New Roman" w:hint="eastAsia"/>
          <w:sz w:val="24"/>
          <w:szCs w:val="24"/>
        </w:rPr>
        <w:t>含有执委会公布的</w:t>
      </w:r>
      <w:r>
        <w:rPr>
          <w:rFonts w:ascii="Times New Roman" w:eastAsia="宋体" w:hAnsi="Times New Roman"/>
          <w:sz w:val="24"/>
          <w:szCs w:val="24"/>
        </w:rPr>
        <w:t>完整</w:t>
      </w:r>
      <w:r>
        <w:rPr>
          <w:rFonts w:ascii="Times New Roman" w:eastAsia="宋体" w:hAnsi="Times New Roman" w:hint="eastAsia"/>
          <w:sz w:val="24"/>
          <w:szCs w:val="24"/>
        </w:rPr>
        <w:t>赛题</w:t>
      </w:r>
      <w:r>
        <w:rPr>
          <w:rFonts w:ascii="Times New Roman" w:eastAsia="宋体" w:hAnsi="Times New Roman"/>
          <w:sz w:val="24"/>
          <w:szCs w:val="24"/>
        </w:rPr>
        <w:t>零件图纸</w:t>
      </w:r>
      <w:r w:rsidR="001F6C55">
        <w:rPr>
          <w:rFonts w:ascii="Times New Roman" w:eastAsia="宋体" w:hAnsi="Times New Roman" w:hint="eastAsia"/>
          <w:sz w:val="24"/>
          <w:szCs w:val="24"/>
        </w:rPr>
        <w:t>（或其重制版）</w:t>
      </w:r>
      <w:r>
        <w:rPr>
          <w:rFonts w:ascii="Times New Roman" w:eastAsia="宋体" w:hAnsi="Times New Roman" w:hint="eastAsia"/>
          <w:sz w:val="24"/>
          <w:szCs w:val="24"/>
        </w:rPr>
        <w:t>一份</w:t>
      </w:r>
      <w:r>
        <w:rPr>
          <w:rFonts w:ascii="Times New Roman" w:eastAsia="宋体" w:hAnsi="Times New Roman"/>
          <w:sz w:val="24"/>
          <w:szCs w:val="24"/>
        </w:rPr>
        <w:t>。</w:t>
      </w:r>
    </w:p>
    <w:p w:rsidR="00032631" w:rsidRDefault="00C916E2">
      <w:pPr>
        <w:spacing w:line="360" w:lineRule="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工艺设计图纸</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参赛作品中必须有一份工艺设计的完整版平面投影图。如果能在零件图纸中充分完整地反映出工艺设计内容，则可不另提供零件图纸。</w:t>
      </w:r>
    </w:p>
    <w:p w:rsidR="00032631" w:rsidRDefault="00C916E2">
      <w:pPr>
        <w:spacing w:line="360" w:lineRule="auto"/>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工艺卡</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设计工艺卡的主要目的是将工艺设计的方案、各项参数、技术要求和操作注意事项等集中并且直观地展示给操作者，以使其在现场（不需要翻阅大量的书籍</w:t>
      </w:r>
      <w:r>
        <w:rPr>
          <w:rFonts w:ascii="Times New Roman" w:eastAsia="宋体" w:hAnsi="Times New Roman"/>
          <w:sz w:val="24"/>
          <w:szCs w:val="24"/>
        </w:rPr>
        <w:lastRenderedPageBreak/>
        <w:t>和相关资料）仅凭借铸造工艺图纸和工艺卡，以及个人的经验进行作业，完成所分担的工序。</w:t>
      </w:r>
    </w:p>
    <w:p w:rsidR="00032631" w:rsidRDefault="00C916E2">
      <w:pPr>
        <w:spacing w:line="360" w:lineRule="auto"/>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工艺分析与参赛方案选择</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为展现出学生对给定的零件铸造过程的理解程度，学生必须在作品中对工艺的设计方案做出必要的分析，此分析思路便于评委了解学生对工艺的认知历程。</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可对同一个零件初步设计</w:t>
      </w:r>
      <w:r>
        <w:rPr>
          <w:rFonts w:ascii="Times New Roman" w:eastAsia="宋体" w:hAnsi="Times New Roman"/>
          <w:sz w:val="24"/>
          <w:szCs w:val="24"/>
        </w:rPr>
        <w:t>2</w:t>
      </w:r>
      <w:r>
        <w:rPr>
          <w:rFonts w:ascii="Times New Roman" w:eastAsia="宋体" w:hAnsi="Times New Roman"/>
          <w:sz w:val="24"/>
          <w:szCs w:val="24"/>
        </w:rPr>
        <w:t>个或</w:t>
      </w:r>
      <w:r>
        <w:rPr>
          <w:rFonts w:ascii="Times New Roman" w:eastAsia="宋体" w:hAnsi="Times New Roman"/>
          <w:sz w:val="24"/>
          <w:szCs w:val="24"/>
        </w:rPr>
        <w:t>3</w:t>
      </w:r>
      <w:r>
        <w:rPr>
          <w:rFonts w:ascii="Times New Roman" w:eastAsia="宋体" w:hAnsi="Times New Roman"/>
          <w:sz w:val="24"/>
          <w:szCs w:val="24"/>
        </w:rPr>
        <w:t>个铸造工艺方案，并对其作对比分析和描述，注意方案分析不要过于繁索，要抓住重点。再根据分析结果，从中选定</w:t>
      </w:r>
      <w:r>
        <w:rPr>
          <w:rFonts w:ascii="Times New Roman" w:eastAsia="宋体" w:hAnsi="Times New Roman"/>
          <w:sz w:val="24"/>
          <w:szCs w:val="24"/>
        </w:rPr>
        <w:t>1</w:t>
      </w:r>
      <w:r>
        <w:rPr>
          <w:rFonts w:ascii="Times New Roman" w:eastAsia="宋体" w:hAnsi="Times New Roman"/>
          <w:sz w:val="24"/>
          <w:szCs w:val="24"/>
        </w:rPr>
        <w:t>个自认为优者作为参赛作品的唯一方案，对其进行详细的工艺设计。</w:t>
      </w:r>
    </w:p>
    <w:p w:rsidR="00032631" w:rsidRDefault="00C916E2">
      <w:pPr>
        <w:spacing w:line="360" w:lineRule="auto"/>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工艺设计辅助手段的应用</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采用铸造工艺模拟软件，对温度场或</w:t>
      </w:r>
      <w:proofErr w:type="gramStart"/>
      <w:r>
        <w:rPr>
          <w:rFonts w:ascii="Times New Roman" w:eastAsia="宋体" w:hAnsi="Times New Roman"/>
          <w:sz w:val="24"/>
          <w:szCs w:val="24"/>
        </w:rPr>
        <w:t>充型过程</w:t>
      </w:r>
      <w:proofErr w:type="gramEnd"/>
      <w:r>
        <w:rPr>
          <w:rFonts w:ascii="Times New Roman" w:eastAsia="宋体" w:hAnsi="Times New Roman"/>
          <w:sz w:val="24"/>
          <w:szCs w:val="24"/>
        </w:rPr>
        <w:t>做适当的分析。</w:t>
      </w:r>
    </w:p>
    <w:p w:rsidR="00032631" w:rsidRDefault="00C916E2">
      <w:pPr>
        <w:spacing w:line="360" w:lineRule="auto"/>
        <w:rPr>
          <w:rFonts w:ascii="Times New Roman" w:hAnsi="Times New Roman"/>
          <w:b/>
          <w:sz w:val="24"/>
          <w:szCs w:val="24"/>
        </w:rPr>
      </w:pPr>
      <w:r>
        <w:rPr>
          <w:rFonts w:ascii="Times New Roman" w:hAnsi="Times New Roman"/>
          <w:b/>
          <w:sz w:val="24"/>
          <w:szCs w:val="24"/>
        </w:rPr>
        <w:t>4</w:t>
      </w:r>
      <w:r>
        <w:rPr>
          <w:rFonts w:ascii="Times New Roman" w:hAnsi="Times New Roman" w:hint="eastAsia"/>
          <w:b/>
          <w:sz w:val="24"/>
          <w:szCs w:val="24"/>
        </w:rPr>
        <w:t xml:space="preserve">  </w:t>
      </w:r>
      <w:r>
        <w:rPr>
          <w:rFonts w:ascii="Times New Roman" w:hAnsi="Times New Roman"/>
          <w:b/>
          <w:sz w:val="24"/>
          <w:szCs w:val="24"/>
        </w:rPr>
        <w:t>注意事项</w:t>
      </w:r>
    </w:p>
    <w:p w:rsidR="00032631" w:rsidRDefault="00C916E2">
      <w:pPr>
        <w:spacing w:line="360" w:lineRule="auto"/>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零件图纸</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可用</w:t>
      </w:r>
      <w:r>
        <w:rPr>
          <w:rFonts w:ascii="Times New Roman" w:eastAsia="宋体" w:hAnsi="Times New Roman" w:hint="eastAsia"/>
          <w:sz w:val="24"/>
          <w:szCs w:val="24"/>
        </w:rPr>
        <w:t>赛项执委会</w:t>
      </w:r>
      <w:r>
        <w:rPr>
          <w:rFonts w:ascii="Times New Roman" w:eastAsia="宋体" w:hAnsi="Times New Roman"/>
          <w:sz w:val="24"/>
          <w:szCs w:val="24"/>
        </w:rPr>
        <w:t>下发的原图或原图的复印件（</w:t>
      </w:r>
      <w:r>
        <w:rPr>
          <w:rFonts w:ascii="Times New Roman" w:eastAsia="宋体" w:hAnsi="Times New Roman" w:hint="eastAsia"/>
          <w:sz w:val="24"/>
          <w:szCs w:val="24"/>
        </w:rPr>
        <w:t>不得超过</w:t>
      </w:r>
      <w:r>
        <w:rPr>
          <w:rFonts w:ascii="Times New Roman" w:eastAsia="宋体" w:hAnsi="Times New Roman"/>
          <w:sz w:val="24"/>
          <w:szCs w:val="24"/>
        </w:rPr>
        <w:t>A3</w:t>
      </w:r>
      <w:r>
        <w:rPr>
          <w:rFonts w:ascii="Times New Roman" w:eastAsia="宋体" w:hAnsi="Times New Roman"/>
          <w:sz w:val="24"/>
          <w:szCs w:val="24"/>
        </w:rPr>
        <w:t>幅面）。如果是经参赛学生转化的图纸，须采用</w:t>
      </w:r>
      <w:r>
        <w:rPr>
          <w:rFonts w:ascii="Times New Roman" w:eastAsia="宋体" w:hAnsi="Times New Roman"/>
          <w:sz w:val="24"/>
          <w:szCs w:val="24"/>
        </w:rPr>
        <w:t>A3</w:t>
      </w:r>
      <w:r>
        <w:rPr>
          <w:rFonts w:ascii="Times New Roman" w:eastAsia="宋体" w:hAnsi="Times New Roman"/>
          <w:sz w:val="24"/>
          <w:szCs w:val="24"/>
        </w:rPr>
        <w:t>幅面，但其内容不得有变更，避免尺寸遗漏和结构变化。</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零件图纸上的线条、文字和数字要清晰、易读，线条粗细和线型要分明。</w:t>
      </w:r>
    </w:p>
    <w:p w:rsidR="00032631" w:rsidRDefault="00C916E2">
      <w:pPr>
        <w:spacing w:line="36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工艺设计图纸</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绘制工艺图纸时，其常用的工艺符号及表示方法要按</w:t>
      </w:r>
      <w:r>
        <w:rPr>
          <w:rFonts w:ascii="Times New Roman" w:eastAsia="宋体" w:hAnsi="Times New Roman"/>
          <w:sz w:val="24"/>
          <w:szCs w:val="24"/>
        </w:rPr>
        <w:t>JB/T2435</w:t>
      </w:r>
      <w:r>
        <w:rPr>
          <w:rFonts w:ascii="Times New Roman" w:eastAsia="宋体" w:hAnsi="Times New Roman" w:hint="eastAsia"/>
          <w:sz w:val="24"/>
          <w:szCs w:val="24"/>
        </w:rPr>
        <w:t>—</w:t>
      </w:r>
      <w:r>
        <w:rPr>
          <w:rFonts w:ascii="Times New Roman" w:eastAsia="宋体" w:hAnsi="Times New Roman" w:hint="eastAsia"/>
          <w:sz w:val="24"/>
          <w:szCs w:val="24"/>
        </w:rPr>
        <w:t>2013</w:t>
      </w:r>
      <w:r>
        <w:rPr>
          <w:rFonts w:ascii="Times New Roman" w:eastAsia="宋体" w:hAnsi="Times New Roman"/>
          <w:sz w:val="24"/>
          <w:szCs w:val="24"/>
        </w:rPr>
        <w:t>《铸造工艺符号及表示方法》标准执行，所绘制的工艺符号、线条的粗细和颜色及其表示方法要符合该标准要求。工艺符号和线条采用红、蓝两种颜色加以区分，零件线条宜采用黑色。</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示例：</w:t>
      </w:r>
    </w:p>
    <w:p w:rsidR="00032631" w:rsidRDefault="00C916E2">
      <w:pPr>
        <w:ind w:firstLineChars="200" w:firstLine="480"/>
        <w:jc w:val="center"/>
        <w:rPr>
          <w:rFonts w:ascii="Times New Roman" w:hAnsi="Times New Roman"/>
          <w:sz w:val="28"/>
          <w:szCs w:val="28"/>
        </w:rPr>
      </w:pPr>
      <w:r>
        <w:rPr>
          <w:rFonts w:ascii="Times New Roman" w:eastAsia="仿宋_GB2312" w:hAnsi="Times New Roman"/>
          <w:noProof/>
          <w:sz w:val="24"/>
        </w:rPr>
        <w:drawing>
          <wp:inline distT="0" distB="0" distL="0" distR="0">
            <wp:extent cx="3387090" cy="1359535"/>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87090" cy="1359535"/>
                    </a:xfrm>
                    <a:prstGeom prst="rect">
                      <a:avLst/>
                    </a:prstGeom>
                    <a:noFill/>
                    <a:ln>
                      <a:noFill/>
                    </a:ln>
                  </pic:spPr>
                </pic:pic>
              </a:graphicData>
            </a:graphic>
          </wp:inline>
        </w:drawing>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绘制的工艺图纸最好用</w:t>
      </w:r>
      <w:r>
        <w:rPr>
          <w:rFonts w:ascii="Times New Roman" w:eastAsia="宋体" w:hAnsi="Times New Roman"/>
          <w:sz w:val="24"/>
          <w:szCs w:val="24"/>
        </w:rPr>
        <w:t>A3</w:t>
      </w:r>
      <w:r>
        <w:rPr>
          <w:rFonts w:ascii="Times New Roman" w:eastAsia="宋体" w:hAnsi="Times New Roman"/>
          <w:sz w:val="24"/>
          <w:szCs w:val="24"/>
        </w:rPr>
        <w:t>幅面（</w:t>
      </w:r>
      <w:r>
        <w:rPr>
          <w:rFonts w:ascii="Times New Roman" w:eastAsia="宋体" w:hAnsi="Times New Roman" w:hint="eastAsia"/>
          <w:sz w:val="24"/>
          <w:szCs w:val="24"/>
        </w:rPr>
        <w:t>不得超过</w:t>
      </w:r>
      <w:r>
        <w:rPr>
          <w:rFonts w:ascii="Times New Roman" w:eastAsia="宋体" w:hAnsi="Times New Roman"/>
          <w:sz w:val="24"/>
          <w:szCs w:val="24"/>
        </w:rPr>
        <w:t>A3</w:t>
      </w:r>
      <w:r>
        <w:rPr>
          <w:rFonts w:ascii="Times New Roman" w:eastAsia="宋体" w:hAnsi="Times New Roman"/>
          <w:sz w:val="24"/>
          <w:szCs w:val="24"/>
        </w:rPr>
        <w:t>幅面），图面要干净，文字、</w:t>
      </w:r>
      <w:r>
        <w:rPr>
          <w:rFonts w:ascii="Times New Roman" w:eastAsia="宋体" w:hAnsi="Times New Roman"/>
          <w:sz w:val="24"/>
          <w:szCs w:val="24"/>
        </w:rPr>
        <w:lastRenderedPageBreak/>
        <w:t>数字、线条要清晰，线条的粗细、线型、颜色要分明。</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4.3</w:t>
      </w:r>
      <w:r>
        <w:rPr>
          <w:rFonts w:ascii="Times New Roman" w:eastAsia="宋体" w:hAnsi="Times New Roman"/>
          <w:sz w:val="24"/>
          <w:szCs w:val="24"/>
        </w:rPr>
        <w:t>工艺卡</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工艺卡应以表格或图表的形式表述，其具体内容由工艺设计者自行设计，它主要是工艺参数的浓缩和技术要求的集中展示。所用的技术术语要符合</w:t>
      </w:r>
      <w:r>
        <w:rPr>
          <w:rFonts w:ascii="Times New Roman" w:eastAsia="宋体" w:hAnsi="Times New Roman"/>
          <w:sz w:val="24"/>
          <w:szCs w:val="24"/>
        </w:rPr>
        <w:t>GB/T5611</w:t>
      </w:r>
      <w:r>
        <w:rPr>
          <w:rFonts w:ascii="Times New Roman" w:eastAsia="宋体" w:hAnsi="Times New Roman" w:hint="eastAsia"/>
          <w:sz w:val="24"/>
          <w:szCs w:val="24"/>
        </w:rPr>
        <w:t>—</w:t>
      </w:r>
      <w:r>
        <w:rPr>
          <w:rFonts w:ascii="Times New Roman" w:eastAsia="宋体" w:hAnsi="Times New Roman" w:hint="eastAsia"/>
          <w:sz w:val="24"/>
          <w:szCs w:val="24"/>
        </w:rPr>
        <w:t>2017</w:t>
      </w:r>
      <w:r>
        <w:rPr>
          <w:rFonts w:ascii="Times New Roman" w:eastAsia="宋体" w:hAnsi="Times New Roman"/>
          <w:sz w:val="24"/>
          <w:szCs w:val="24"/>
        </w:rPr>
        <w:t>《铸造术语》标准要求。</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示例：（仅供参考）</w:t>
      </w:r>
    </w:p>
    <w:p w:rsidR="00032631" w:rsidRDefault="00C916E2">
      <w:pPr>
        <w:ind w:firstLineChars="600" w:firstLine="1440"/>
        <w:rPr>
          <w:b/>
          <w:sz w:val="24"/>
          <w:szCs w:val="24"/>
        </w:rPr>
      </w:pPr>
      <w:r>
        <w:rPr>
          <w:b/>
          <w:sz w:val="24"/>
          <w:szCs w:val="24"/>
        </w:rPr>
        <w:fldChar w:fldCharType="begin"/>
      </w:r>
      <w:r>
        <w:rPr>
          <w:b/>
          <w:sz w:val="24"/>
          <w:szCs w:val="24"/>
        </w:rPr>
        <w:instrText xml:space="preserve"> </w:instrText>
      </w:r>
      <w:r>
        <w:rPr>
          <w:rFonts w:hint="eastAsia"/>
          <w:b/>
          <w:sz w:val="24"/>
          <w:szCs w:val="24"/>
        </w:rPr>
        <w:instrText>= 1 \* GB3</w:instrText>
      </w:r>
      <w:r>
        <w:rPr>
          <w:b/>
          <w:sz w:val="24"/>
          <w:szCs w:val="24"/>
        </w:rPr>
        <w:instrText xml:space="preserve"> </w:instrText>
      </w:r>
      <w:r>
        <w:rPr>
          <w:b/>
          <w:sz w:val="24"/>
          <w:szCs w:val="24"/>
        </w:rPr>
        <w:fldChar w:fldCharType="separate"/>
      </w:r>
      <w:r>
        <w:rPr>
          <w:rFonts w:hint="eastAsia"/>
          <w:b/>
          <w:sz w:val="24"/>
          <w:szCs w:val="24"/>
        </w:rPr>
        <w:t>①</w:t>
      </w:r>
      <w:r>
        <w:rPr>
          <w:b/>
          <w:sz w:val="24"/>
          <w:szCs w:val="24"/>
        </w:rPr>
        <w:fldChar w:fldCharType="end"/>
      </w:r>
      <w:r>
        <w:rPr>
          <w:b/>
          <w:sz w:val="24"/>
          <w:szCs w:val="24"/>
        </w:rPr>
        <w:t xml:space="preserve"> </w:t>
      </w:r>
      <w:r>
        <w:rPr>
          <w:rFonts w:hint="eastAsia"/>
          <w:b/>
          <w:sz w:val="24"/>
          <w:szCs w:val="24"/>
        </w:rPr>
        <w:t>铸铁工艺卡（适用于单件小批量生产手工造型）</w:t>
      </w:r>
    </w:p>
    <w:tbl>
      <w:tblPr>
        <w:tblStyle w:val="a5"/>
        <w:tblW w:w="9215" w:type="dxa"/>
        <w:tblInd w:w="-176" w:type="dxa"/>
        <w:tblLook w:val="04A0" w:firstRow="1" w:lastRow="0" w:firstColumn="1" w:lastColumn="0" w:noHBand="0" w:noVBand="1"/>
      </w:tblPr>
      <w:tblGrid>
        <w:gridCol w:w="851"/>
        <w:gridCol w:w="75"/>
        <w:gridCol w:w="15"/>
        <w:gridCol w:w="194"/>
        <w:gridCol w:w="283"/>
        <w:gridCol w:w="284"/>
        <w:gridCol w:w="544"/>
        <w:gridCol w:w="225"/>
        <w:gridCol w:w="81"/>
        <w:gridCol w:w="426"/>
        <w:gridCol w:w="992"/>
        <w:gridCol w:w="283"/>
        <w:gridCol w:w="684"/>
        <w:gridCol w:w="309"/>
        <w:gridCol w:w="283"/>
        <w:gridCol w:w="683"/>
        <w:gridCol w:w="309"/>
        <w:gridCol w:w="426"/>
        <w:gridCol w:w="141"/>
        <w:gridCol w:w="709"/>
        <w:gridCol w:w="1418"/>
      </w:tblGrid>
      <w:tr w:rsidR="00032631">
        <w:trPr>
          <w:trHeight w:val="354"/>
        </w:trPr>
        <w:tc>
          <w:tcPr>
            <w:tcW w:w="1135" w:type="dxa"/>
            <w:gridSpan w:val="4"/>
          </w:tcPr>
          <w:p w:rsidR="00032631" w:rsidRDefault="00C916E2">
            <w:r>
              <w:rPr>
                <w:rFonts w:hint="eastAsia"/>
              </w:rPr>
              <w:t>厂  名</w:t>
            </w:r>
          </w:p>
        </w:tc>
        <w:tc>
          <w:tcPr>
            <w:tcW w:w="2835" w:type="dxa"/>
            <w:gridSpan w:val="7"/>
          </w:tcPr>
          <w:p w:rsidR="00032631" w:rsidRDefault="00032631"/>
        </w:tc>
        <w:tc>
          <w:tcPr>
            <w:tcW w:w="2551" w:type="dxa"/>
            <w:gridSpan w:val="6"/>
          </w:tcPr>
          <w:p w:rsidR="00032631" w:rsidRDefault="00C916E2">
            <w:pPr>
              <w:ind w:firstLineChars="300" w:firstLine="630"/>
            </w:pPr>
            <w:r>
              <w:rPr>
                <w:rFonts w:hint="eastAsia"/>
              </w:rPr>
              <w:t>铸造工艺卡</w:t>
            </w:r>
          </w:p>
        </w:tc>
        <w:tc>
          <w:tcPr>
            <w:tcW w:w="1276" w:type="dxa"/>
            <w:gridSpan w:val="3"/>
          </w:tcPr>
          <w:p w:rsidR="00032631" w:rsidRDefault="00C916E2">
            <w:r>
              <w:rPr>
                <w:rFonts w:hint="eastAsia"/>
              </w:rPr>
              <w:t>工艺卡编号</w:t>
            </w:r>
          </w:p>
        </w:tc>
        <w:tc>
          <w:tcPr>
            <w:tcW w:w="1418" w:type="dxa"/>
          </w:tcPr>
          <w:p w:rsidR="00032631" w:rsidRDefault="00C916E2">
            <w:pPr>
              <w:ind w:firstLineChars="399" w:firstLine="838"/>
              <w:rPr>
                <w:b/>
              </w:rPr>
            </w:pPr>
            <w:r>
              <w:rPr>
                <w:rFonts w:hint="eastAsia"/>
                <w:b/>
              </w:rPr>
              <w:t>号</w:t>
            </w:r>
          </w:p>
        </w:tc>
      </w:tr>
      <w:tr w:rsidR="00032631">
        <w:trPr>
          <w:trHeight w:val="290"/>
        </w:trPr>
        <w:tc>
          <w:tcPr>
            <w:tcW w:w="1135" w:type="dxa"/>
            <w:gridSpan w:val="4"/>
          </w:tcPr>
          <w:p w:rsidR="00032631" w:rsidRDefault="00C916E2">
            <w:r>
              <w:rPr>
                <w:rFonts w:hint="eastAsia"/>
              </w:rPr>
              <w:t>产品代号</w:t>
            </w:r>
          </w:p>
        </w:tc>
        <w:tc>
          <w:tcPr>
            <w:tcW w:w="2835" w:type="dxa"/>
            <w:gridSpan w:val="7"/>
          </w:tcPr>
          <w:p w:rsidR="00032631" w:rsidRDefault="00032631"/>
        </w:tc>
        <w:tc>
          <w:tcPr>
            <w:tcW w:w="1276" w:type="dxa"/>
            <w:gridSpan w:val="3"/>
          </w:tcPr>
          <w:p w:rsidR="00032631" w:rsidRDefault="00C916E2">
            <w:r>
              <w:rPr>
                <w:rFonts w:hint="eastAsia"/>
              </w:rPr>
              <w:t>零件编号</w:t>
            </w:r>
          </w:p>
        </w:tc>
        <w:tc>
          <w:tcPr>
            <w:tcW w:w="1275" w:type="dxa"/>
            <w:gridSpan w:val="3"/>
          </w:tcPr>
          <w:p w:rsidR="00032631" w:rsidRDefault="00032631"/>
        </w:tc>
        <w:tc>
          <w:tcPr>
            <w:tcW w:w="1276" w:type="dxa"/>
            <w:gridSpan w:val="3"/>
          </w:tcPr>
          <w:p w:rsidR="00032631" w:rsidRDefault="00C916E2">
            <w:r>
              <w:rPr>
                <w:rFonts w:hint="eastAsia"/>
              </w:rPr>
              <w:t>合金牌号</w:t>
            </w:r>
          </w:p>
        </w:tc>
        <w:tc>
          <w:tcPr>
            <w:tcW w:w="1418" w:type="dxa"/>
          </w:tcPr>
          <w:p w:rsidR="00032631" w:rsidRDefault="00032631"/>
        </w:tc>
      </w:tr>
      <w:tr w:rsidR="00032631">
        <w:trPr>
          <w:trHeight w:val="250"/>
        </w:trPr>
        <w:tc>
          <w:tcPr>
            <w:tcW w:w="3970" w:type="dxa"/>
            <w:gridSpan w:val="11"/>
          </w:tcPr>
          <w:p w:rsidR="00032631" w:rsidRDefault="00C916E2">
            <w:pPr>
              <w:ind w:firstLineChars="650" w:firstLine="1365"/>
            </w:pPr>
            <w:r>
              <w:rPr>
                <w:rFonts w:hint="eastAsia"/>
              </w:rPr>
              <w:t>产品名称</w:t>
            </w:r>
          </w:p>
        </w:tc>
        <w:tc>
          <w:tcPr>
            <w:tcW w:w="1276" w:type="dxa"/>
            <w:gridSpan w:val="3"/>
          </w:tcPr>
          <w:p w:rsidR="00032631" w:rsidRDefault="00C916E2">
            <w:r>
              <w:rPr>
                <w:rFonts w:hint="eastAsia"/>
              </w:rPr>
              <w:t>零件名称</w:t>
            </w:r>
          </w:p>
        </w:tc>
        <w:tc>
          <w:tcPr>
            <w:tcW w:w="1275" w:type="dxa"/>
            <w:gridSpan w:val="3"/>
          </w:tcPr>
          <w:p w:rsidR="00032631" w:rsidRDefault="00032631"/>
        </w:tc>
        <w:tc>
          <w:tcPr>
            <w:tcW w:w="1276" w:type="dxa"/>
            <w:gridSpan w:val="3"/>
          </w:tcPr>
          <w:p w:rsidR="00032631" w:rsidRDefault="00C916E2">
            <w:r>
              <w:rPr>
                <w:rFonts w:hint="eastAsia"/>
              </w:rPr>
              <w:t>铸件重量</w:t>
            </w:r>
          </w:p>
        </w:tc>
        <w:tc>
          <w:tcPr>
            <w:tcW w:w="1418" w:type="dxa"/>
          </w:tcPr>
          <w:p w:rsidR="00032631" w:rsidRDefault="00C916E2">
            <w:pPr>
              <w:ind w:left="315" w:hangingChars="150" w:hanging="315"/>
            </w:pPr>
            <w:r>
              <w:rPr>
                <w:rFonts w:hint="eastAsia"/>
              </w:rPr>
              <w:t xml:space="preserve">       kg</w:t>
            </w:r>
          </w:p>
        </w:tc>
      </w:tr>
      <w:tr w:rsidR="00032631">
        <w:trPr>
          <w:trHeight w:val="303"/>
        </w:trPr>
        <w:tc>
          <w:tcPr>
            <w:tcW w:w="3970" w:type="dxa"/>
            <w:gridSpan w:val="11"/>
          </w:tcPr>
          <w:p w:rsidR="00032631" w:rsidRDefault="00032631"/>
        </w:tc>
        <w:tc>
          <w:tcPr>
            <w:tcW w:w="1276" w:type="dxa"/>
            <w:gridSpan w:val="3"/>
          </w:tcPr>
          <w:p w:rsidR="00032631" w:rsidRDefault="00C916E2">
            <w:r>
              <w:rPr>
                <w:rFonts w:hint="eastAsia"/>
              </w:rPr>
              <w:t>每台件数</w:t>
            </w:r>
          </w:p>
        </w:tc>
        <w:tc>
          <w:tcPr>
            <w:tcW w:w="1275" w:type="dxa"/>
            <w:gridSpan w:val="3"/>
          </w:tcPr>
          <w:p w:rsidR="00032631" w:rsidRDefault="00032631"/>
        </w:tc>
        <w:tc>
          <w:tcPr>
            <w:tcW w:w="1276" w:type="dxa"/>
            <w:gridSpan w:val="3"/>
          </w:tcPr>
          <w:p w:rsidR="00032631" w:rsidRDefault="00C916E2">
            <w:r>
              <w:rPr>
                <w:rFonts w:hint="eastAsia"/>
              </w:rPr>
              <w:t>铁液总重</w:t>
            </w:r>
          </w:p>
        </w:tc>
        <w:tc>
          <w:tcPr>
            <w:tcW w:w="1418" w:type="dxa"/>
          </w:tcPr>
          <w:p w:rsidR="00032631" w:rsidRDefault="00C916E2">
            <w:pPr>
              <w:ind w:firstLineChars="350" w:firstLine="735"/>
            </w:pPr>
            <w:r>
              <w:rPr>
                <w:rFonts w:hint="eastAsia"/>
              </w:rPr>
              <w:t>kg</w:t>
            </w:r>
          </w:p>
        </w:tc>
      </w:tr>
      <w:tr w:rsidR="00032631">
        <w:trPr>
          <w:trHeight w:val="197"/>
        </w:trPr>
        <w:tc>
          <w:tcPr>
            <w:tcW w:w="2552" w:type="dxa"/>
            <w:gridSpan w:val="9"/>
          </w:tcPr>
          <w:p w:rsidR="00032631" w:rsidRDefault="00C916E2">
            <w:pPr>
              <w:ind w:firstLineChars="100" w:firstLine="210"/>
            </w:pPr>
            <w:r>
              <w:rPr>
                <w:rFonts w:hint="eastAsia"/>
              </w:rPr>
              <w:t>砂箱内部尺寸/mm</w:t>
            </w:r>
          </w:p>
        </w:tc>
        <w:tc>
          <w:tcPr>
            <w:tcW w:w="1418" w:type="dxa"/>
            <w:gridSpan w:val="2"/>
            <w:vMerge w:val="restart"/>
          </w:tcPr>
          <w:p w:rsidR="00032631" w:rsidRDefault="00C916E2">
            <w:r>
              <w:rPr>
                <w:rFonts w:hint="eastAsia"/>
              </w:rPr>
              <w:t>砂箱重量</w:t>
            </w:r>
          </w:p>
          <w:p w:rsidR="00032631" w:rsidRDefault="00C916E2">
            <w:pPr>
              <w:ind w:firstLineChars="200" w:firstLine="420"/>
            </w:pPr>
            <w:r>
              <w:rPr>
                <w:rFonts w:hint="eastAsia"/>
              </w:rPr>
              <w:t>/kg</w:t>
            </w:r>
          </w:p>
        </w:tc>
        <w:tc>
          <w:tcPr>
            <w:tcW w:w="2551" w:type="dxa"/>
            <w:gridSpan w:val="6"/>
          </w:tcPr>
          <w:p w:rsidR="00032631" w:rsidRDefault="00C916E2">
            <w:pPr>
              <w:ind w:firstLineChars="400" w:firstLine="840"/>
            </w:pPr>
            <w:r>
              <w:rPr>
                <w:rFonts w:hint="eastAsia"/>
              </w:rPr>
              <w:t>造  型</w:t>
            </w:r>
          </w:p>
        </w:tc>
        <w:tc>
          <w:tcPr>
            <w:tcW w:w="2694" w:type="dxa"/>
            <w:gridSpan w:val="4"/>
          </w:tcPr>
          <w:p w:rsidR="00032631" w:rsidRDefault="00C916E2">
            <w:pPr>
              <w:ind w:firstLineChars="400" w:firstLine="840"/>
            </w:pPr>
            <w:r>
              <w:rPr>
                <w:rFonts w:hint="eastAsia"/>
              </w:rPr>
              <w:t>摸 样</w:t>
            </w:r>
          </w:p>
        </w:tc>
      </w:tr>
      <w:tr w:rsidR="00032631">
        <w:trPr>
          <w:trHeight w:val="287"/>
        </w:trPr>
        <w:tc>
          <w:tcPr>
            <w:tcW w:w="851" w:type="dxa"/>
          </w:tcPr>
          <w:p w:rsidR="00032631" w:rsidRDefault="00C916E2">
            <w:pPr>
              <w:ind w:firstLineChars="100" w:firstLine="210"/>
            </w:pPr>
            <w:r>
              <w:rPr>
                <w:rFonts w:hint="eastAsia"/>
              </w:rPr>
              <w:t>长</w:t>
            </w:r>
          </w:p>
        </w:tc>
        <w:tc>
          <w:tcPr>
            <w:tcW w:w="851" w:type="dxa"/>
            <w:gridSpan w:val="5"/>
          </w:tcPr>
          <w:p w:rsidR="00032631" w:rsidRDefault="00C916E2">
            <w:pPr>
              <w:ind w:firstLineChars="100" w:firstLine="210"/>
            </w:pPr>
            <w:r>
              <w:rPr>
                <w:rFonts w:hint="eastAsia"/>
              </w:rPr>
              <w:t>宽</w:t>
            </w:r>
          </w:p>
        </w:tc>
        <w:tc>
          <w:tcPr>
            <w:tcW w:w="850" w:type="dxa"/>
            <w:gridSpan w:val="3"/>
          </w:tcPr>
          <w:p w:rsidR="00032631" w:rsidRDefault="00C916E2">
            <w:pPr>
              <w:ind w:firstLineChars="100" w:firstLine="210"/>
            </w:pPr>
            <w:r>
              <w:rPr>
                <w:rFonts w:hint="eastAsia"/>
              </w:rPr>
              <w:t>高</w:t>
            </w:r>
          </w:p>
        </w:tc>
        <w:tc>
          <w:tcPr>
            <w:tcW w:w="1418" w:type="dxa"/>
            <w:gridSpan w:val="2"/>
            <w:vMerge/>
          </w:tcPr>
          <w:p w:rsidR="00032631" w:rsidRDefault="00032631"/>
        </w:tc>
        <w:tc>
          <w:tcPr>
            <w:tcW w:w="1276" w:type="dxa"/>
            <w:gridSpan w:val="3"/>
          </w:tcPr>
          <w:p w:rsidR="00032631" w:rsidRDefault="00C916E2">
            <w:r>
              <w:rPr>
                <w:rFonts w:hint="eastAsia"/>
              </w:rPr>
              <w:t>型砂类别</w:t>
            </w:r>
          </w:p>
        </w:tc>
        <w:tc>
          <w:tcPr>
            <w:tcW w:w="1275" w:type="dxa"/>
            <w:gridSpan w:val="3"/>
          </w:tcPr>
          <w:p w:rsidR="00032631" w:rsidRDefault="00032631"/>
        </w:tc>
        <w:tc>
          <w:tcPr>
            <w:tcW w:w="1276" w:type="dxa"/>
            <w:gridSpan w:val="3"/>
          </w:tcPr>
          <w:p w:rsidR="00032631" w:rsidRDefault="00C916E2">
            <w:r>
              <w:rPr>
                <w:rFonts w:hint="eastAsia"/>
              </w:rPr>
              <w:t>模样类别</w:t>
            </w:r>
          </w:p>
        </w:tc>
        <w:tc>
          <w:tcPr>
            <w:tcW w:w="1418" w:type="dxa"/>
          </w:tcPr>
          <w:p w:rsidR="00032631" w:rsidRDefault="00032631"/>
        </w:tc>
      </w:tr>
      <w:tr w:rsidR="00032631">
        <w:trPr>
          <w:trHeight w:val="269"/>
        </w:trPr>
        <w:tc>
          <w:tcPr>
            <w:tcW w:w="851" w:type="dxa"/>
          </w:tcPr>
          <w:p w:rsidR="00032631" w:rsidRDefault="00032631"/>
        </w:tc>
        <w:tc>
          <w:tcPr>
            <w:tcW w:w="851" w:type="dxa"/>
            <w:gridSpan w:val="5"/>
          </w:tcPr>
          <w:p w:rsidR="00032631" w:rsidRDefault="00032631"/>
        </w:tc>
        <w:tc>
          <w:tcPr>
            <w:tcW w:w="850" w:type="dxa"/>
            <w:gridSpan w:val="3"/>
          </w:tcPr>
          <w:p w:rsidR="00032631" w:rsidRDefault="00032631"/>
        </w:tc>
        <w:tc>
          <w:tcPr>
            <w:tcW w:w="1418" w:type="dxa"/>
            <w:gridSpan w:val="2"/>
          </w:tcPr>
          <w:p w:rsidR="00032631" w:rsidRDefault="00032631"/>
        </w:tc>
        <w:tc>
          <w:tcPr>
            <w:tcW w:w="1276" w:type="dxa"/>
            <w:gridSpan w:val="3"/>
          </w:tcPr>
          <w:p w:rsidR="00032631" w:rsidRDefault="00C916E2">
            <w:r>
              <w:rPr>
                <w:rFonts w:hint="eastAsia"/>
              </w:rPr>
              <w:t>砂型类别</w:t>
            </w:r>
          </w:p>
        </w:tc>
        <w:tc>
          <w:tcPr>
            <w:tcW w:w="1275" w:type="dxa"/>
            <w:gridSpan w:val="3"/>
          </w:tcPr>
          <w:p w:rsidR="00032631" w:rsidRDefault="00032631"/>
        </w:tc>
        <w:tc>
          <w:tcPr>
            <w:tcW w:w="1276" w:type="dxa"/>
            <w:gridSpan w:val="3"/>
          </w:tcPr>
          <w:p w:rsidR="00032631" w:rsidRDefault="00C916E2">
            <w:r>
              <w:rPr>
                <w:rFonts w:hint="eastAsia"/>
              </w:rPr>
              <w:t>活动块数</w:t>
            </w:r>
          </w:p>
        </w:tc>
        <w:tc>
          <w:tcPr>
            <w:tcW w:w="1418" w:type="dxa"/>
          </w:tcPr>
          <w:p w:rsidR="00032631" w:rsidRDefault="00032631"/>
        </w:tc>
      </w:tr>
      <w:tr w:rsidR="00032631">
        <w:trPr>
          <w:trHeight w:val="217"/>
        </w:trPr>
        <w:tc>
          <w:tcPr>
            <w:tcW w:w="851" w:type="dxa"/>
          </w:tcPr>
          <w:p w:rsidR="00032631" w:rsidRDefault="00032631"/>
        </w:tc>
        <w:tc>
          <w:tcPr>
            <w:tcW w:w="851" w:type="dxa"/>
            <w:gridSpan w:val="5"/>
          </w:tcPr>
          <w:p w:rsidR="00032631" w:rsidRDefault="00032631"/>
        </w:tc>
        <w:tc>
          <w:tcPr>
            <w:tcW w:w="850" w:type="dxa"/>
            <w:gridSpan w:val="3"/>
          </w:tcPr>
          <w:p w:rsidR="00032631" w:rsidRDefault="00032631"/>
        </w:tc>
        <w:tc>
          <w:tcPr>
            <w:tcW w:w="1418" w:type="dxa"/>
            <w:gridSpan w:val="2"/>
          </w:tcPr>
          <w:p w:rsidR="00032631" w:rsidRDefault="00032631"/>
        </w:tc>
        <w:tc>
          <w:tcPr>
            <w:tcW w:w="1276" w:type="dxa"/>
            <w:gridSpan w:val="3"/>
          </w:tcPr>
          <w:p w:rsidR="00032631" w:rsidRDefault="00C916E2">
            <w:r>
              <w:rPr>
                <w:rFonts w:hint="eastAsia"/>
              </w:rPr>
              <w:t>涂料类别</w:t>
            </w:r>
          </w:p>
        </w:tc>
        <w:tc>
          <w:tcPr>
            <w:tcW w:w="1275" w:type="dxa"/>
            <w:gridSpan w:val="3"/>
          </w:tcPr>
          <w:p w:rsidR="00032631" w:rsidRDefault="00032631"/>
        </w:tc>
        <w:tc>
          <w:tcPr>
            <w:tcW w:w="1276" w:type="dxa"/>
            <w:gridSpan w:val="3"/>
          </w:tcPr>
          <w:p w:rsidR="00032631" w:rsidRDefault="00C916E2">
            <w:r>
              <w:rPr>
                <w:rFonts w:hint="eastAsia"/>
              </w:rPr>
              <w:t>拖板块数</w:t>
            </w:r>
          </w:p>
        </w:tc>
        <w:tc>
          <w:tcPr>
            <w:tcW w:w="1418" w:type="dxa"/>
          </w:tcPr>
          <w:p w:rsidR="00032631" w:rsidRDefault="00032631"/>
        </w:tc>
      </w:tr>
      <w:tr w:rsidR="00032631">
        <w:trPr>
          <w:trHeight w:val="335"/>
        </w:trPr>
        <w:tc>
          <w:tcPr>
            <w:tcW w:w="851" w:type="dxa"/>
          </w:tcPr>
          <w:p w:rsidR="00032631" w:rsidRDefault="00032631"/>
        </w:tc>
        <w:tc>
          <w:tcPr>
            <w:tcW w:w="851" w:type="dxa"/>
            <w:gridSpan w:val="5"/>
          </w:tcPr>
          <w:p w:rsidR="00032631" w:rsidRDefault="00032631"/>
        </w:tc>
        <w:tc>
          <w:tcPr>
            <w:tcW w:w="850" w:type="dxa"/>
            <w:gridSpan w:val="3"/>
          </w:tcPr>
          <w:p w:rsidR="00032631" w:rsidRDefault="00032631"/>
        </w:tc>
        <w:tc>
          <w:tcPr>
            <w:tcW w:w="1418" w:type="dxa"/>
            <w:gridSpan w:val="2"/>
          </w:tcPr>
          <w:p w:rsidR="00032631" w:rsidRDefault="00032631"/>
        </w:tc>
        <w:tc>
          <w:tcPr>
            <w:tcW w:w="1276" w:type="dxa"/>
            <w:gridSpan w:val="3"/>
          </w:tcPr>
          <w:p w:rsidR="00032631" w:rsidRDefault="00C916E2">
            <w:r>
              <w:rPr>
                <w:rFonts w:hint="eastAsia"/>
              </w:rPr>
              <w:t>烘干规范</w:t>
            </w:r>
          </w:p>
        </w:tc>
        <w:tc>
          <w:tcPr>
            <w:tcW w:w="1275" w:type="dxa"/>
            <w:gridSpan w:val="3"/>
          </w:tcPr>
          <w:p w:rsidR="00032631" w:rsidRDefault="00032631"/>
        </w:tc>
        <w:tc>
          <w:tcPr>
            <w:tcW w:w="1276" w:type="dxa"/>
            <w:gridSpan w:val="3"/>
          </w:tcPr>
          <w:p w:rsidR="00032631" w:rsidRDefault="00C916E2">
            <w:r>
              <w:rPr>
                <w:rFonts w:hint="eastAsia"/>
              </w:rPr>
              <w:t>轮廓尺寸</w:t>
            </w:r>
          </w:p>
        </w:tc>
        <w:tc>
          <w:tcPr>
            <w:tcW w:w="1418" w:type="dxa"/>
          </w:tcPr>
          <w:p w:rsidR="00032631" w:rsidRDefault="00032631"/>
        </w:tc>
      </w:tr>
      <w:tr w:rsidR="00032631">
        <w:trPr>
          <w:trHeight w:val="268"/>
        </w:trPr>
        <w:tc>
          <w:tcPr>
            <w:tcW w:w="9215" w:type="dxa"/>
            <w:gridSpan w:val="21"/>
          </w:tcPr>
          <w:p w:rsidR="00032631" w:rsidRDefault="00C916E2">
            <w:pPr>
              <w:ind w:firstLineChars="1700" w:firstLine="3570"/>
            </w:pPr>
            <w:r>
              <w:rPr>
                <w:rFonts w:hint="eastAsia"/>
              </w:rPr>
              <w:t>造  芯</w:t>
            </w:r>
          </w:p>
        </w:tc>
      </w:tr>
      <w:tr w:rsidR="00032631">
        <w:trPr>
          <w:trHeight w:val="359"/>
        </w:trPr>
        <w:tc>
          <w:tcPr>
            <w:tcW w:w="1418" w:type="dxa"/>
            <w:gridSpan w:val="5"/>
          </w:tcPr>
          <w:p w:rsidR="00032631" w:rsidRDefault="00C916E2">
            <w:pPr>
              <w:ind w:firstLineChars="100" w:firstLine="210"/>
            </w:pPr>
            <w:proofErr w:type="gramStart"/>
            <w:r>
              <w:rPr>
                <w:rFonts w:hint="eastAsia"/>
              </w:rPr>
              <w:t>芯盒数量</w:t>
            </w:r>
            <w:proofErr w:type="gramEnd"/>
          </w:p>
        </w:tc>
        <w:tc>
          <w:tcPr>
            <w:tcW w:w="2552" w:type="dxa"/>
            <w:gridSpan w:val="6"/>
          </w:tcPr>
          <w:p w:rsidR="00032631" w:rsidRDefault="00032631"/>
        </w:tc>
        <w:tc>
          <w:tcPr>
            <w:tcW w:w="1276" w:type="dxa"/>
            <w:gridSpan w:val="3"/>
          </w:tcPr>
          <w:p w:rsidR="00032631" w:rsidRDefault="00C916E2">
            <w:proofErr w:type="gramStart"/>
            <w:r>
              <w:rPr>
                <w:rFonts w:hint="eastAsia"/>
              </w:rPr>
              <w:t>芯盒材料</w:t>
            </w:r>
            <w:proofErr w:type="gramEnd"/>
          </w:p>
        </w:tc>
        <w:tc>
          <w:tcPr>
            <w:tcW w:w="1275" w:type="dxa"/>
            <w:gridSpan w:val="3"/>
          </w:tcPr>
          <w:p w:rsidR="00032631" w:rsidRDefault="00032631"/>
        </w:tc>
        <w:tc>
          <w:tcPr>
            <w:tcW w:w="1276" w:type="dxa"/>
            <w:gridSpan w:val="3"/>
          </w:tcPr>
          <w:p w:rsidR="00032631" w:rsidRDefault="00C916E2">
            <w:r>
              <w:rPr>
                <w:rFonts w:hint="eastAsia"/>
              </w:rPr>
              <w:t>芯骨数量</w:t>
            </w:r>
          </w:p>
        </w:tc>
        <w:tc>
          <w:tcPr>
            <w:tcW w:w="1418" w:type="dxa"/>
          </w:tcPr>
          <w:p w:rsidR="00032631" w:rsidRDefault="00032631"/>
        </w:tc>
      </w:tr>
      <w:tr w:rsidR="00032631">
        <w:trPr>
          <w:trHeight w:val="293"/>
        </w:trPr>
        <w:tc>
          <w:tcPr>
            <w:tcW w:w="1418" w:type="dxa"/>
            <w:gridSpan w:val="5"/>
          </w:tcPr>
          <w:p w:rsidR="00032631" w:rsidRDefault="00C916E2">
            <w:pPr>
              <w:ind w:firstLineChars="100" w:firstLine="210"/>
            </w:pPr>
            <w:r>
              <w:rPr>
                <w:rFonts w:hint="eastAsia"/>
              </w:rPr>
              <w:t>砂芯编号</w:t>
            </w:r>
          </w:p>
        </w:tc>
        <w:tc>
          <w:tcPr>
            <w:tcW w:w="2552" w:type="dxa"/>
            <w:gridSpan w:val="6"/>
          </w:tcPr>
          <w:p w:rsidR="00032631" w:rsidRDefault="00032631"/>
        </w:tc>
        <w:tc>
          <w:tcPr>
            <w:tcW w:w="1276" w:type="dxa"/>
            <w:gridSpan w:val="3"/>
          </w:tcPr>
          <w:p w:rsidR="00032631" w:rsidRDefault="00C916E2">
            <w:r>
              <w:rPr>
                <w:rFonts w:hint="eastAsia"/>
              </w:rPr>
              <w:t>砂芯类别</w:t>
            </w:r>
          </w:p>
        </w:tc>
        <w:tc>
          <w:tcPr>
            <w:tcW w:w="1275" w:type="dxa"/>
            <w:gridSpan w:val="3"/>
          </w:tcPr>
          <w:p w:rsidR="00032631" w:rsidRDefault="00032631"/>
        </w:tc>
        <w:tc>
          <w:tcPr>
            <w:tcW w:w="1276" w:type="dxa"/>
            <w:gridSpan w:val="3"/>
          </w:tcPr>
          <w:p w:rsidR="00032631" w:rsidRDefault="00C916E2">
            <w:r>
              <w:rPr>
                <w:rFonts w:hint="eastAsia"/>
              </w:rPr>
              <w:t>芯骨材料</w:t>
            </w:r>
          </w:p>
        </w:tc>
        <w:tc>
          <w:tcPr>
            <w:tcW w:w="1418" w:type="dxa"/>
          </w:tcPr>
          <w:p w:rsidR="00032631" w:rsidRDefault="00032631"/>
        </w:tc>
      </w:tr>
      <w:tr w:rsidR="00032631">
        <w:trPr>
          <w:trHeight w:val="241"/>
        </w:trPr>
        <w:tc>
          <w:tcPr>
            <w:tcW w:w="1418" w:type="dxa"/>
            <w:gridSpan w:val="5"/>
          </w:tcPr>
          <w:p w:rsidR="00032631" w:rsidRDefault="00C916E2">
            <w:pPr>
              <w:ind w:firstLineChars="100" w:firstLine="210"/>
            </w:pPr>
            <w:r>
              <w:rPr>
                <w:rFonts w:hint="eastAsia"/>
              </w:rPr>
              <w:t>芯板数量</w:t>
            </w:r>
          </w:p>
        </w:tc>
        <w:tc>
          <w:tcPr>
            <w:tcW w:w="2552" w:type="dxa"/>
            <w:gridSpan w:val="6"/>
          </w:tcPr>
          <w:p w:rsidR="00032631" w:rsidRDefault="00032631"/>
        </w:tc>
        <w:tc>
          <w:tcPr>
            <w:tcW w:w="1276" w:type="dxa"/>
            <w:gridSpan w:val="3"/>
          </w:tcPr>
          <w:p w:rsidR="00032631" w:rsidRDefault="00C916E2">
            <w:r>
              <w:rPr>
                <w:rFonts w:hint="eastAsia"/>
              </w:rPr>
              <w:t>涂料类别</w:t>
            </w:r>
          </w:p>
        </w:tc>
        <w:tc>
          <w:tcPr>
            <w:tcW w:w="1275" w:type="dxa"/>
            <w:gridSpan w:val="3"/>
          </w:tcPr>
          <w:p w:rsidR="00032631" w:rsidRDefault="00032631"/>
        </w:tc>
        <w:tc>
          <w:tcPr>
            <w:tcW w:w="1276" w:type="dxa"/>
            <w:gridSpan w:val="3"/>
          </w:tcPr>
          <w:p w:rsidR="00032631" w:rsidRDefault="00C916E2">
            <w:r>
              <w:rPr>
                <w:rFonts w:hint="eastAsia"/>
              </w:rPr>
              <w:t>冷</w:t>
            </w:r>
            <w:proofErr w:type="gramStart"/>
            <w:r>
              <w:rPr>
                <w:rFonts w:hint="eastAsia"/>
              </w:rPr>
              <w:t>铁数量</w:t>
            </w:r>
            <w:proofErr w:type="gramEnd"/>
          </w:p>
        </w:tc>
        <w:tc>
          <w:tcPr>
            <w:tcW w:w="1418" w:type="dxa"/>
          </w:tcPr>
          <w:p w:rsidR="00032631" w:rsidRDefault="00032631"/>
        </w:tc>
      </w:tr>
      <w:tr w:rsidR="00032631">
        <w:trPr>
          <w:trHeight w:val="345"/>
        </w:trPr>
        <w:tc>
          <w:tcPr>
            <w:tcW w:w="1418" w:type="dxa"/>
            <w:gridSpan w:val="5"/>
          </w:tcPr>
          <w:p w:rsidR="00032631" w:rsidRDefault="00C916E2">
            <w:pPr>
              <w:ind w:firstLineChars="100" w:firstLine="210"/>
            </w:pPr>
            <w:r>
              <w:rPr>
                <w:rFonts w:hint="eastAsia"/>
              </w:rPr>
              <w:t>样板数量</w:t>
            </w:r>
          </w:p>
        </w:tc>
        <w:tc>
          <w:tcPr>
            <w:tcW w:w="2552" w:type="dxa"/>
            <w:gridSpan w:val="6"/>
          </w:tcPr>
          <w:p w:rsidR="00032631" w:rsidRDefault="00032631"/>
        </w:tc>
        <w:tc>
          <w:tcPr>
            <w:tcW w:w="1276" w:type="dxa"/>
            <w:gridSpan w:val="3"/>
          </w:tcPr>
          <w:p w:rsidR="00032631" w:rsidRDefault="00C916E2">
            <w:r>
              <w:rPr>
                <w:rFonts w:hint="eastAsia"/>
              </w:rPr>
              <w:t>烘干规范</w:t>
            </w:r>
          </w:p>
        </w:tc>
        <w:tc>
          <w:tcPr>
            <w:tcW w:w="1275" w:type="dxa"/>
            <w:gridSpan w:val="3"/>
          </w:tcPr>
          <w:p w:rsidR="00032631" w:rsidRDefault="00032631"/>
        </w:tc>
        <w:tc>
          <w:tcPr>
            <w:tcW w:w="1276" w:type="dxa"/>
            <w:gridSpan w:val="3"/>
          </w:tcPr>
          <w:p w:rsidR="00032631" w:rsidRDefault="00C916E2">
            <w:r>
              <w:rPr>
                <w:rFonts w:hint="eastAsia"/>
              </w:rPr>
              <w:t>冷铁材料</w:t>
            </w:r>
          </w:p>
        </w:tc>
        <w:tc>
          <w:tcPr>
            <w:tcW w:w="1418" w:type="dxa"/>
          </w:tcPr>
          <w:p w:rsidR="00032631" w:rsidRDefault="00032631"/>
        </w:tc>
      </w:tr>
      <w:tr w:rsidR="00032631">
        <w:trPr>
          <w:trHeight w:val="279"/>
        </w:trPr>
        <w:tc>
          <w:tcPr>
            <w:tcW w:w="9215" w:type="dxa"/>
            <w:gridSpan w:val="21"/>
          </w:tcPr>
          <w:p w:rsidR="00032631" w:rsidRDefault="00C916E2">
            <w:pPr>
              <w:ind w:firstLineChars="1500" w:firstLine="3150"/>
            </w:pPr>
            <w:r>
              <w:rPr>
                <w:rFonts w:hint="eastAsia"/>
              </w:rPr>
              <w:t>合 箱 和 浇 注</w:t>
            </w:r>
          </w:p>
        </w:tc>
      </w:tr>
      <w:tr w:rsidR="00032631">
        <w:trPr>
          <w:trHeight w:val="241"/>
        </w:trPr>
        <w:tc>
          <w:tcPr>
            <w:tcW w:w="1418" w:type="dxa"/>
            <w:gridSpan w:val="5"/>
          </w:tcPr>
          <w:p w:rsidR="00032631" w:rsidRDefault="00C916E2">
            <w:pPr>
              <w:ind w:firstLineChars="100" w:firstLine="210"/>
            </w:pPr>
            <w:r>
              <w:rPr>
                <w:rFonts w:hint="eastAsia"/>
              </w:rPr>
              <w:t>样板数量</w:t>
            </w:r>
          </w:p>
        </w:tc>
        <w:tc>
          <w:tcPr>
            <w:tcW w:w="2552" w:type="dxa"/>
            <w:gridSpan w:val="6"/>
          </w:tcPr>
          <w:p w:rsidR="00032631" w:rsidRDefault="00032631"/>
        </w:tc>
        <w:tc>
          <w:tcPr>
            <w:tcW w:w="1276" w:type="dxa"/>
            <w:gridSpan w:val="3"/>
          </w:tcPr>
          <w:p w:rsidR="00032631" w:rsidRDefault="00C916E2">
            <w:r>
              <w:rPr>
                <w:rFonts w:hint="eastAsia"/>
              </w:rPr>
              <w:t>出炉温度</w:t>
            </w:r>
          </w:p>
        </w:tc>
        <w:tc>
          <w:tcPr>
            <w:tcW w:w="1275" w:type="dxa"/>
            <w:gridSpan w:val="3"/>
          </w:tcPr>
          <w:p w:rsidR="00032631" w:rsidRDefault="00C916E2">
            <w:pPr>
              <w:ind w:firstLineChars="350" w:firstLine="735"/>
            </w:pPr>
            <w:r>
              <w:rPr>
                <w:rFonts w:asciiTheme="minorEastAsia" w:hAnsiTheme="minorEastAsia" w:hint="eastAsia"/>
              </w:rPr>
              <w:t>℃</w:t>
            </w:r>
          </w:p>
        </w:tc>
        <w:tc>
          <w:tcPr>
            <w:tcW w:w="1276" w:type="dxa"/>
            <w:gridSpan w:val="3"/>
          </w:tcPr>
          <w:p w:rsidR="00032631" w:rsidRDefault="00C916E2">
            <w:r>
              <w:rPr>
                <w:rFonts w:hint="eastAsia"/>
              </w:rPr>
              <w:t>浇注时间</w:t>
            </w:r>
          </w:p>
        </w:tc>
        <w:tc>
          <w:tcPr>
            <w:tcW w:w="1418" w:type="dxa"/>
          </w:tcPr>
          <w:p w:rsidR="00032631" w:rsidRDefault="00C916E2">
            <w:pPr>
              <w:ind w:firstLineChars="450" w:firstLine="945"/>
            </w:pPr>
            <w:r>
              <w:rPr>
                <w:rFonts w:hint="eastAsia"/>
              </w:rPr>
              <w:t>s</w:t>
            </w:r>
          </w:p>
        </w:tc>
      </w:tr>
      <w:tr w:rsidR="00032631">
        <w:trPr>
          <w:trHeight w:val="345"/>
        </w:trPr>
        <w:tc>
          <w:tcPr>
            <w:tcW w:w="1418" w:type="dxa"/>
            <w:gridSpan w:val="5"/>
          </w:tcPr>
          <w:p w:rsidR="00032631" w:rsidRDefault="00C916E2">
            <w:pPr>
              <w:ind w:firstLineChars="100" w:firstLine="210"/>
            </w:pPr>
            <w:r>
              <w:rPr>
                <w:rFonts w:hint="eastAsia"/>
              </w:rPr>
              <w:t>压</w:t>
            </w:r>
            <w:proofErr w:type="gramStart"/>
            <w:r>
              <w:rPr>
                <w:rFonts w:hint="eastAsia"/>
              </w:rPr>
              <w:t>箱方法</w:t>
            </w:r>
            <w:proofErr w:type="gramEnd"/>
          </w:p>
        </w:tc>
        <w:tc>
          <w:tcPr>
            <w:tcW w:w="2552" w:type="dxa"/>
            <w:gridSpan w:val="6"/>
          </w:tcPr>
          <w:p w:rsidR="00032631" w:rsidRDefault="00032631"/>
        </w:tc>
        <w:tc>
          <w:tcPr>
            <w:tcW w:w="1276" w:type="dxa"/>
            <w:gridSpan w:val="3"/>
          </w:tcPr>
          <w:p w:rsidR="00032631" w:rsidRDefault="00C916E2">
            <w:r>
              <w:rPr>
                <w:rFonts w:hint="eastAsia"/>
              </w:rPr>
              <w:t>浇注温度</w:t>
            </w:r>
          </w:p>
        </w:tc>
        <w:tc>
          <w:tcPr>
            <w:tcW w:w="1275" w:type="dxa"/>
            <w:gridSpan w:val="3"/>
          </w:tcPr>
          <w:p w:rsidR="00032631" w:rsidRDefault="00C916E2">
            <w:pPr>
              <w:ind w:firstLineChars="350" w:firstLine="735"/>
            </w:pPr>
            <w:r>
              <w:rPr>
                <w:rFonts w:asciiTheme="minorEastAsia" w:hAnsiTheme="minorEastAsia" w:hint="eastAsia"/>
              </w:rPr>
              <w:t>℃</w:t>
            </w:r>
          </w:p>
        </w:tc>
        <w:tc>
          <w:tcPr>
            <w:tcW w:w="1276" w:type="dxa"/>
            <w:gridSpan w:val="3"/>
          </w:tcPr>
          <w:p w:rsidR="00032631" w:rsidRDefault="00C916E2">
            <w:r>
              <w:rPr>
                <w:rFonts w:hint="eastAsia"/>
              </w:rPr>
              <w:t>冷却时间</w:t>
            </w:r>
          </w:p>
        </w:tc>
        <w:tc>
          <w:tcPr>
            <w:tcW w:w="1418" w:type="dxa"/>
          </w:tcPr>
          <w:p w:rsidR="00032631" w:rsidRDefault="00C916E2">
            <w:pPr>
              <w:ind w:firstLineChars="450" w:firstLine="945"/>
            </w:pPr>
            <w:r>
              <w:rPr>
                <w:rFonts w:hint="eastAsia"/>
              </w:rPr>
              <w:t>h</w:t>
            </w:r>
          </w:p>
        </w:tc>
      </w:tr>
      <w:tr w:rsidR="00032631">
        <w:trPr>
          <w:trHeight w:val="279"/>
        </w:trPr>
        <w:tc>
          <w:tcPr>
            <w:tcW w:w="9215" w:type="dxa"/>
            <w:gridSpan w:val="21"/>
          </w:tcPr>
          <w:p w:rsidR="00032631" w:rsidRDefault="00C916E2">
            <w:pPr>
              <w:ind w:firstLineChars="1200" w:firstLine="2520"/>
            </w:pPr>
            <w:r>
              <w:rPr>
                <w:rFonts w:hint="eastAsia"/>
              </w:rPr>
              <w:t>浇 冒 口 系 统 尺 寸 /mm</w:t>
            </w:r>
          </w:p>
        </w:tc>
      </w:tr>
      <w:tr w:rsidR="00032631">
        <w:trPr>
          <w:trHeight w:val="343"/>
        </w:trPr>
        <w:tc>
          <w:tcPr>
            <w:tcW w:w="941" w:type="dxa"/>
            <w:gridSpan w:val="3"/>
          </w:tcPr>
          <w:p w:rsidR="00032631" w:rsidRDefault="00C916E2">
            <w:r>
              <w:rPr>
                <w:rFonts w:hint="eastAsia"/>
              </w:rPr>
              <w:t>编号</w:t>
            </w:r>
          </w:p>
        </w:tc>
        <w:tc>
          <w:tcPr>
            <w:tcW w:w="1530" w:type="dxa"/>
            <w:gridSpan w:val="5"/>
          </w:tcPr>
          <w:p w:rsidR="00032631" w:rsidRDefault="00C916E2">
            <w:pPr>
              <w:ind w:firstLineChars="100" w:firstLine="210"/>
            </w:pPr>
            <w:r>
              <w:rPr>
                <w:rFonts w:hint="eastAsia"/>
              </w:rPr>
              <w:t>浇口杯</w:t>
            </w:r>
          </w:p>
        </w:tc>
        <w:tc>
          <w:tcPr>
            <w:tcW w:w="1499" w:type="dxa"/>
            <w:gridSpan w:val="3"/>
          </w:tcPr>
          <w:p w:rsidR="00032631" w:rsidRDefault="00C916E2">
            <w:pPr>
              <w:ind w:firstLineChars="100" w:firstLine="210"/>
            </w:pPr>
            <w:proofErr w:type="gramStart"/>
            <w:r>
              <w:rPr>
                <w:rFonts w:hint="eastAsia"/>
              </w:rPr>
              <w:t>直浇道</w:t>
            </w:r>
            <w:proofErr w:type="gramEnd"/>
          </w:p>
        </w:tc>
        <w:tc>
          <w:tcPr>
            <w:tcW w:w="1559" w:type="dxa"/>
            <w:gridSpan w:val="4"/>
          </w:tcPr>
          <w:p w:rsidR="00032631" w:rsidRDefault="00C916E2">
            <w:pPr>
              <w:ind w:firstLineChars="100" w:firstLine="210"/>
            </w:pPr>
            <w:proofErr w:type="gramStart"/>
            <w:r>
              <w:rPr>
                <w:rFonts w:hint="eastAsia"/>
              </w:rPr>
              <w:t>横浇道</w:t>
            </w:r>
            <w:proofErr w:type="gramEnd"/>
          </w:p>
        </w:tc>
        <w:tc>
          <w:tcPr>
            <w:tcW w:w="1559" w:type="dxa"/>
            <w:gridSpan w:val="4"/>
          </w:tcPr>
          <w:p w:rsidR="00032631" w:rsidRDefault="00C916E2">
            <w:pPr>
              <w:ind w:firstLineChars="100" w:firstLine="210"/>
            </w:pPr>
            <w:proofErr w:type="gramStart"/>
            <w:r>
              <w:rPr>
                <w:rFonts w:hint="eastAsia"/>
              </w:rPr>
              <w:t>内浇道</w:t>
            </w:r>
            <w:proofErr w:type="gramEnd"/>
          </w:p>
        </w:tc>
        <w:tc>
          <w:tcPr>
            <w:tcW w:w="2127" w:type="dxa"/>
            <w:gridSpan w:val="2"/>
          </w:tcPr>
          <w:p w:rsidR="00032631" w:rsidRDefault="00C916E2">
            <w:pPr>
              <w:ind w:firstLineChars="300" w:firstLine="630"/>
            </w:pPr>
            <w:r>
              <w:rPr>
                <w:rFonts w:hint="eastAsia"/>
              </w:rPr>
              <w:t>冒口</w:t>
            </w:r>
          </w:p>
        </w:tc>
      </w:tr>
      <w:tr w:rsidR="00032631">
        <w:trPr>
          <w:trHeight w:val="1300"/>
        </w:trPr>
        <w:tc>
          <w:tcPr>
            <w:tcW w:w="941" w:type="dxa"/>
            <w:gridSpan w:val="3"/>
          </w:tcPr>
          <w:p w:rsidR="00032631" w:rsidRDefault="00032631"/>
        </w:tc>
        <w:tc>
          <w:tcPr>
            <w:tcW w:w="1530" w:type="dxa"/>
            <w:gridSpan w:val="5"/>
          </w:tcPr>
          <w:p w:rsidR="00032631" w:rsidRDefault="00032631"/>
        </w:tc>
        <w:tc>
          <w:tcPr>
            <w:tcW w:w="1499" w:type="dxa"/>
            <w:gridSpan w:val="3"/>
          </w:tcPr>
          <w:p w:rsidR="00032631" w:rsidRDefault="00032631"/>
        </w:tc>
        <w:tc>
          <w:tcPr>
            <w:tcW w:w="1559" w:type="dxa"/>
            <w:gridSpan w:val="4"/>
          </w:tcPr>
          <w:p w:rsidR="00032631" w:rsidRDefault="00032631"/>
        </w:tc>
        <w:tc>
          <w:tcPr>
            <w:tcW w:w="1559" w:type="dxa"/>
            <w:gridSpan w:val="4"/>
          </w:tcPr>
          <w:p w:rsidR="00032631" w:rsidRDefault="00032631"/>
        </w:tc>
        <w:tc>
          <w:tcPr>
            <w:tcW w:w="2127" w:type="dxa"/>
            <w:gridSpan w:val="2"/>
          </w:tcPr>
          <w:p w:rsidR="00032631" w:rsidRDefault="00032631"/>
        </w:tc>
      </w:tr>
      <w:tr w:rsidR="00032631">
        <w:trPr>
          <w:trHeight w:val="265"/>
        </w:trPr>
        <w:tc>
          <w:tcPr>
            <w:tcW w:w="941" w:type="dxa"/>
            <w:gridSpan w:val="3"/>
          </w:tcPr>
          <w:p w:rsidR="00032631" w:rsidRDefault="00C916E2">
            <w:r>
              <w:rPr>
                <w:rFonts w:hint="eastAsia"/>
              </w:rPr>
              <w:t>数量</w:t>
            </w:r>
          </w:p>
        </w:tc>
        <w:tc>
          <w:tcPr>
            <w:tcW w:w="1530" w:type="dxa"/>
            <w:gridSpan w:val="5"/>
          </w:tcPr>
          <w:p w:rsidR="00032631" w:rsidRDefault="00032631"/>
        </w:tc>
        <w:tc>
          <w:tcPr>
            <w:tcW w:w="1499" w:type="dxa"/>
            <w:gridSpan w:val="3"/>
          </w:tcPr>
          <w:p w:rsidR="00032631" w:rsidRDefault="00032631"/>
        </w:tc>
        <w:tc>
          <w:tcPr>
            <w:tcW w:w="1559" w:type="dxa"/>
            <w:gridSpan w:val="4"/>
          </w:tcPr>
          <w:p w:rsidR="00032631" w:rsidRDefault="00032631"/>
        </w:tc>
        <w:tc>
          <w:tcPr>
            <w:tcW w:w="1559" w:type="dxa"/>
            <w:gridSpan w:val="4"/>
          </w:tcPr>
          <w:p w:rsidR="00032631" w:rsidRDefault="00032631"/>
        </w:tc>
        <w:tc>
          <w:tcPr>
            <w:tcW w:w="2127" w:type="dxa"/>
            <w:gridSpan w:val="2"/>
          </w:tcPr>
          <w:p w:rsidR="00032631" w:rsidRDefault="00032631"/>
        </w:tc>
      </w:tr>
      <w:tr w:rsidR="00032631">
        <w:trPr>
          <w:trHeight w:val="241"/>
        </w:trPr>
        <w:tc>
          <w:tcPr>
            <w:tcW w:w="3970" w:type="dxa"/>
            <w:gridSpan w:val="11"/>
          </w:tcPr>
          <w:p w:rsidR="00032631" w:rsidRDefault="00C916E2">
            <w:pPr>
              <w:ind w:firstLineChars="400" w:firstLine="840"/>
            </w:pPr>
            <w:r>
              <w:rPr>
                <w:rFonts w:hint="eastAsia"/>
              </w:rPr>
              <w:t>技 术 要 求</w:t>
            </w:r>
          </w:p>
        </w:tc>
        <w:tc>
          <w:tcPr>
            <w:tcW w:w="5245" w:type="dxa"/>
            <w:gridSpan w:val="10"/>
          </w:tcPr>
          <w:p w:rsidR="00032631" w:rsidRDefault="00C916E2">
            <w:pPr>
              <w:ind w:firstLineChars="700" w:firstLine="1470"/>
            </w:pPr>
            <w:r>
              <w:rPr>
                <w:rFonts w:hint="eastAsia"/>
              </w:rPr>
              <w:t>工 艺 简 图</w:t>
            </w:r>
          </w:p>
        </w:tc>
      </w:tr>
      <w:tr w:rsidR="00032631">
        <w:trPr>
          <w:trHeight w:val="484"/>
        </w:trPr>
        <w:tc>
          <w:tcPr>
            <w:tcW w:w="3970" w:type="dxa"/>
            <w:gridSpan w:val="11"/>
          </w:tcPr>
          <w:p w:rsidR="00032631" w:rsidRDefault="00032631"/>
        </w:tc>
        <w:tc>
          <w:tcPr>
            <w:tcW w:w="5245" w:type="dxa"/>
            <w:gridSpan w:val="10"/>
          </w:tcPr>
          <w:p w:rsidR="00032631" w:rsidRDefault="00032631"/>
        </w:tc>
      </w:tr>
      <w:tr w:rsidR="00032631">
        <w:trPr>
          <w:trHeight w:val="484"/>
        </w:trPr>
        <w:tc>
          <w:tcPr>
            <w:tcW w:w="9215" w:type="dxa"/>
            <w:gridSpan w:val="21"/>
          </w:tcPr>
          <w:p w:rsidR="00032631" w:rsidRDefault="00C916E2">
            <w:r>
              <w:rPr>
                <w:rFonts w:hint="eastAsia"/>
              </w:rPr>
              <w:t>操作注意事项：</w:t>
            </w:r>
          </w:p>
          <w:p w:rsidR="00032631" w:rsidRDefault="00032631"/>
        </w:tc>
      </w:tr>
      <w:tr w:rsidR="00032631">
        <w:trPr>
          <w:trHeight w:val="257"/>
        </w:trPr>
        <w:tc>
          <w:tcPr>
            <w:tcW w:w="926" w:type="dxa"/>
            <w:gridSpan w:val="2"/>
          </w:tcPr>
          <w:p w:rsidR="00032631" w:rsidRDefault="00C916E2">
            <w:r>
              <w:rPr>
                <w:rFonts w:hint="eastAsia"/>
              </w:rPr>
              <w:t>批准</w:t>
            </w:r>
          </w:p>
        </w:tc>
        <w:tc>
          <w:tcPr>
            <w:tcW w:w="1320" w:type="dxa"/>
            <w:gridSpan w:val="5"/>
          </w:tcPr>
          <w:p w:rsidR="00032631" w:rsidRDefault="00032631"/>
        </w:tc>
        <w:tc>
          <w:tcPr>
            <w:tcW w:w="732" w:type="dxa"/>
            <w:gridSpan w:val="3"/>
          </w:tcPr>
          <w:p w:rsidR="00032631" w:rsidRDefault="00C916E2">
            <w:r>
              <w:rPr>
                <w:rFonts w:hint="eastAsia"/>
              </w:rPr>
              <w:t>审核</w:t>
            </w:r>
          </w:p>
        </w:tc>
        <w:tc>
          <w:tcPr>
            <w:tcW w:w="1275" w:type="dxa"/>
            <w:gridSpan w:val="2"/>
          </w:tcPr>
          <w:p w:rsidR="00032631" w:rsidRDefault="00032631"/>
        </w:tc>
        <w:tc>
          <w:tcPr>
            <w:tcW w:w="684" w:type="dxa"/>
          </w:tcPr>
          <w:p w:rsidR="00032631" w:rsidRDefault="00C916E2">
            <w:r>
              <w:rPr>
                <w:rFonts w:hint="eastAsia"/>
              </w:rPr>
              <w:t>编制</w:t>
            </w:r>
          </w:p>
        </w:tc>
        <w:tc>
          <w:tcPr>
            <w:tcW w:w="1275" w:type="dxa"/>
            <w:gridSpan w:val="3"/>
          </w:tcPr>
          <w:p w:rsidR="00032631" w:rsidRDefault="00032631"/>
        </w:tc>
        <w:tc>
          <w:tcPr>
            <w:tcW w:w="735" w:type="dxa"/>
            <w:gridSpan w:val="2"/>
          </w:tcPr>
          <w:p w:rsidR="00032631" w:rsidRDefault="00C916E2">
            <w:r>
              <w:rPr>
                <w:rFonts w:hint="eastAsia"/>
              </w:rPr>
              <w:t>日期</w:t>
            </w:r>
          </w:p>
        </w:tc>
        <w:tc>
          <w:tcPr>
            <w:tcW w:w="2268" w:type="dxa"/>
            <w:gridSpan w:val="3"/>
          </w:tcPr>
          <w:p w:rsidR="00032631" w:rsidRDefault="00032631"/>
        </w:tc>
      </w:tr>
    </w:tbl>
    <w:p w:rsidR="00032631" w:rsidRDefault="00032631">
      <w:pPr>
        <w:sectPr w:rsidR="00032631">
          <w:pgSz w:w="11906" w:h="16838"/>
          <w:pgMar w:top="1440" w:right="1800" w:bottom="1440" w:left="1800" w:header="851" w:footer="992" w:gutter="0"/>
          <w:cols w:space="425"/>
          <w:docGrid w:type="lines" w:linePitch="312"/>
        </w:sectPr>
      </w:pPr>
    </w:p>
    <w:p w:rsidR="00032631" w:rsidRDefault="00032631"/>
    <w:p w:rsidR="00032631" w:rsidRDefault="00C916E2">
      <w:pPr>
        <w:jc w:val="center"/>
        <w:rPr>
          <w:b/>
          <w:sz w:val="24"/>
          <w:szCs w:val="24"/>
        </w:rPr>
      </w:pPr>
      <w:r>
        <w:rPr>
          <w:b/>
          <w:sz w:val="24"/>
          <w:szCs w:val="24"/>
        </w:rPr>
        <w:fldChar w:fldCharType="begin"/>
      </w:r>
      <w:r>
        <w:rPr>
          <w:b/>
          <w:sz w:val="24"/>
          <w:szCs w:val="24"/>
        </w:rPr>
        <w:instrText xml:space="preserve"> </w:instrText>
      </w:r>
      <w:r>
        <w:rPr>
          <w:rFonts w:hint="eastAsia"/>
          <w:b/>
          <w:sz w:val="24"/>
          <w:szCs w:val="24"/>
        </w:rPr>
        <w:instrText>= 2 \* GB3</w:instrText>
      </w:r>
      <w:r>
        <w:rPr>
          <w:b/>
          <w:sz w:val="24"/>
          <w:szCs w:val="24"/>
        </w:rPr>
        <w:instrText xml:space="preserve"> </w:instrText>
      </w:r>
      <w:r>
        <w:rPr>
          <w:b/>
          <w:sz w:val="24"/>
          <w:szCs w:val="24"/>
        </w:rPr>
        <w:fldChar w:fldCharType="separate"/>
      </w:r>
      <w:r>
        <w:rPr>
          <w:rFonts w:hint="eastAsia"/>
          <w:b/>
          <w:sz w:val="24"/>
          <w:szCs w:val="24"/>
        </w:rPr>
        <w:t>②</w:t>
      </w:r>
      <w:r>
        <w:rPr>
          <w:b/>
          <w:sz w:val="24"/>
          <w:szCs w:val="24"/>
        </w:rPr>
        <w:fldChar w:fldCharType="end"/>
      </w:r>
      <w:r>
        <w:rPr>
          <w:b/>
          <w:sz w:val="24"/>
          <w:szCs w:val="24"/>
        </w:rPr>
        <w:t xml:space="preserve"> </w:t>
      </w:r>
      <w:r>
        <w:rPr>
          <w:rFonts w:hint="eastAsia"/>
          <w:b/>
          <w:sz w:val="24"/>
          <w:szCs w:val="24"/>
        </w:rPr>
        <w:t>铸钢件工艺卡</w:t>
      </w:r>
    </w:p>
    <w:p w:rsidR="00032631" w:rsidRDefault="00C916E2">
      <w:pPr>
        <w:ind w:right="840" w:firstLineChars="5300" w:firstLine="11130"/>
        <w:jc w:val="right"/>
        <w:rPr>
          <w:b/>
          <w:szCs w:val="21"/>
        </w:rPr>
      </w:pPr>
      <w:r>
        <w:rPr>
          <w:rFonts w:hint="eastAsia"/>
          <w:b/>
          <w:szCs w:val="21"/>
        </w:rPr>
        <w:t>文件编号：</w:t>
      </w:r>
    </w:p>
    <w:tbl>
      <w:tblPr>
        <w:tblStyle w:val="a5"/>
        <w:tblW w:w="0" w:type="auto"/>
        <w:tblLook w:val="04A0" w:firstRow="1" w:lastRow="0" w:firstColumn="1" w:lastColumn="0" w:noHBand="0" w:noVBand="1"/>
      </w:tblPr>
      <w:tblGrid>
        <w:gridCol w:w="1163"/>
        <w:gridCol w:w="1163"/>
        <w:gridCol w:w="1163"/>
        <w:gridCol w:w="1163"/>
        <w:gridCol w:w="1162"/>
        <w:gridCol w:w="1162"/>
        <w:gridCol w:w="1162"/>
        <w:gridCol w:w="1162"/>
        <w:gridCol w:w="1162"/>
        <w:gridCol w:w="1162"/>
        <w:gridCol w:w="1162"/>
        <w:gridCol w:w="1162"/>
      </w:tblGrid>
      <w:tr w:rsidR="00032631">
        <w:tc>
          <w:tcPr>
            <w:tcW w:w="13948" w:type="dxa"/>
            <w:gridSpan w:val="12"/>
          </w:tcPr>
          <w:p w:rsidR="00032631" w:rsidRDefault="00C916E2">
            <w:pPr>
              <w:spacing w:line="360" w:lineRule="auto"/>
              <w:jc w:val="center"/>
            </w:pPr>
            <w:r>
              <w:rPr>
                <w:rFonts w:hint="eastAsia"/>
                <w:u w:val="single"/>
              </w:rPr>
              <w:t xml:space="preserve">                                </w:t>
            </w:r>
            <w:r>
              <w:rPr>
                <w:rFonts w:hint="eastAsia"/>
              </w:rPr>
              <w:t>工艺卡</w:t>
            </w:r>
          </w:p>
        </w:tc>
      </w:tr>
      <w:tr w:rsidR="00032631">
        <w:tc>
          <w:tcPr>
            <w:tcW w:w="1163" w:type="dxa"/>
          </w:tcPr>
          <w:p w:rsidR="00032631" w:rsidRDefault="00C916E2">
            <w:r>
              <w:rPr>
                <w:rFonts w:hint="eastAsia"/>
              </w:rPr>
              <w:t>名称</w:t>
            </w:r>
          </w:p>
        </w:tc>
        <w:tc>
          <w:tcPr>
            <w:tcW w:w="1163" w:type="dxa"/>
          </w:tcPr>
          <w:p w:rsidR="00032631" w:rsidRDefault="00032631"/>
        </w:tc>
        <w:tc>
          <w:tcPr>
            <w:tcW w:w="1163" w:type="dxa"/>
          </w:tcPr>
          <w:p w:rsidR="00032631" w:rsidRDefault="00C916E2">
            <w:r>
              <w:rPr>
                <w:rFonts w:hint="eastAsia"/>
              </w:rPr>
              <w:t>图号</w:t>
            </w:r>
          </w:p>
        </w:tc>
        <w:tc>
          <w:tcPr>
            <w:tcW w:w="1163" w:type="dxa"/>
          </w:tcPr>
          <w:p w:rsidR="00032631" w:rsidRDefault="00032631"/>
        </w:tc>
        <w:tc>
          <w:tcPr>
            <w:tcW w:w="1162" w:type="dxa"/>
          </w:tcPr>
          <w:p w:rsidR="00032631" w:rsidRDefault="00C916E2">
            <w:r>
              <w:rPr>
                <w:rFonts w:hint="eastAsia"/>
              </w:rPr>
              <w:t>材料牌号</w:t>
            </w:r>
          </w:p>
        </w:tc>
        <w:tc>
          <w:tcPr>
            <w:tcW w:w="1162" w:type="dxa"/>
          </w:tcPr>
          <w:p w:rsidR="00032631" w:rsidRDefault="00032631"/>
        </w:tc>
        <w:tc>
          <w:tcPr>
            <w:tcW w:w="1162" w:type="dxa"/>
          </w:tcPr>
          <w:p w:rsidR="00032631" w:rsidRDefault="00C916E2">
            <w:r>
              <w:rPr>
                <w:rFonts w:hint="eastAsia"/>
              </w:rPr>
              <w:t>净重</w:t>
            </w:r>
          </w:p>
        </w:tc>
        <w:tc>
          <w:tcPr>
            <w:tcW w:w="1162" w:type="dxa"/>
          </w:tcPr>
          <w:p w:rsidR="00032631" w:rsidRDefault="00032631"/>
        </w:tc>
        <w:tc>
          <w:tcPr>
            <w:tcW w:w="1162" w:type="dxa"/>
          </w:tcPr>
          <w:p w:rsidR="00032631" w:rsidRDefault="00C916E2">
            <w:r>
              <w:rPr>
                <w:rFonts w:hint="eastAsia"/>
              </w:rPr>
              <w:t>数量</w:t>
            </w:r>
          </w:p>
        </w:tc>
        <w:tc>
          <w:tcPr>
            <w:tcW w:w="1162" w:type="dxa"/>
          </w:tcPr>
          <w:p w:rsidR="00032631" w:rsidRDefault="00032631"/>
        </w:tc>
        <w:tc>
          <w:tcPr>
            <w:tcW w:w="1162" w:type="dxa"/>
          </w:tcPr>
          <w:p w:rsidR="00032631" w:rsidRDefault="00C916E2">
            <w:proofErr w:type="gramStart"/>
            <w:r>
              <w:rPr>
                <w:rFonts w:hint="eastAsia"/>
              </w:rPr>
              <w:t>炉号</w:t>
            </w:r>
            <w:proofErr w:type="gramEnd"/>
            <w:r>
              <w:rPr>
                <w:rFonts w:hint="eastAsia"/>
              </w:rPr>
              <w:t>/编号</w:t>
            </w:r>
          </w:p>
        </w:tc>
        <w:tc>
          <w:tcPr>
            <w:tcW w:w="1162" w:type="dxa"/>
          </w:tcPr>
          <w:p w:rsidR="00032631" w:rsidRDefault="00032631"/>
        </w:tc>
      </w:tr>
      <w:tr w:rsidR="00032631">
        <w:tc>
          <w:tcPr>
            <w:tcW w:w="2326" w:type="dxa"/>
            <w:gridSpan w:val="2"/>
          </w:tcPr>
          <w:p w:rsidR="00032631" w:rsidRDefault="00C916E2">
            <w:r>
              <w:rPr>
                <w:rFonts w:hint="eastAsia"/>
              </w:rPr>
              <w:t>铸造工艺设计重量</w:t>
            </w:r>
          </w:p>
        </w:tc>
        <w:tc>
          <w:tcPr>
            <w:tcW w:w="4650" w:type="dxa"/>
            <w:gridSpan w:val="4"/>
          </w:tcPr>
          <w:p w:rsidR="00032631" w:rsidRDefault="00C916E2">
            <w:pPr>
              <w:jc w:val="center"/>
            </w:pPr>
            <w:r>
              <w:rPr>
                <w:rFonts w:hint="eastAsia"/>
              </w:rPr>
              <w:t>浇注系统</w:t>
            </w:r>
          </w:p>
        </w:tc>
        <w:tc>
          <w:tcPr>
            <w:tcW w:w="3486" w:type="dxa"/>
            <w:gridSpan w:val="3"/>
          </w:tcPr>
          <w:p w:rsidR="00032631" w:rsidRDefault="00C916E2">
            <w:r>
              <w:rPr>
                <w:rFonts w:hint="eastAsia"/>
              </w:rPr>
              <w:t>型砂工艺及制作选择</w:t>
            </w:r>
          </w:p>
        </w:tc>
        <w:tc>
          <w:tcPr>
            <w:tcW w:w="3486" w:type="dxa"/>
            <w:gridSpan w:val="3"/>
          </w:tcPr>
          <w:p w:rsidR="00032631" w:rsidRDefault="00C916E2">
            <w:r>
              <w:rPr>
                <w:rFonts w:hint="eastAsia"/>
              </w:rPr>
              <w:t>模型设计及制作方式与方法</w:t>
            </w:r>
          </w:p>
        </w:tc>
      </w:tr>
      <w:tr w:rsidR="00032631">
        <w:tc>
          <w:tcPr>
            <w:tcW w:w="1163" w:type="dxa"/>
          </w:tcPr>
          <w:p w:rsidR="00032631" w:rsidRDefault="00C916E2">
            <w:r>
              <w:rPr>
                <w:rFonts w:hint="eastAsia"/>
              </w:rPr>
              <w:t>设计毛重（</w:t>
            </w:r>
            <w:r>
              <w:t>kg）</w:t>
            </w:r>
          </w:p>
        </w:tc>
        <w:tc>
          <w:tcPr>
            <w:tcW w:w="1163" w:type="dxa"/>
          </w:tcPr>
          <w:p w:rsidR="00032631" w:rsidRDefault="00032631"/>
        </w:tc>
        <w:tc>
          <w:tcPr>
            <w:tcW w:w="1163" w:type="dxa"/>
          </w:tcPr>
          <w:p w:rsidR="00032631" w:rsidRDefault="00032631"/>
        </w:tc>
        <w:tc>
          <w:tcPr>
            <w:tcW w:w="1163" w:type="dxa"/>
          </w:tcPr>
          <w:p w:rsidR="00032631" w:rsidRDefault="00C916E2">
            <w:r>
              <w:rPr>
                <w:rFonts w:hint="eastAsia"/>
              </w:rPr>
              <w:t>形状</w:t>
            </w:r>
          </w:p>
        </w:tc>
        <w:tc>
          <w:tcPr>
            <w:tcW w:w="1162" w:type="dxa"/>
          </w:tcPr>
          <w:p w:rsidR="00032631" w:rsidRDefault="00C916E2">
            <w:r>
              <w:rPr>
                <w:rFonts w:hint="eastAsia"/>
              </w:rPr>
              <w:t>尺寸</w:t>
            </w:r>
          </w:p>
        </w:tc>
        <w:tc>
          <w:tcPr>
            <w:tcW w:w="1162" w:type="dxa"/>
          </w:tcPr>
          <w:p w:rsidR="00032631" w:rsidRDefault="00C916E2">
            <w:r>
              <w:rPr>
                <w:rFonts w:hint="eastAsia"/>
              </w:rPr>
              <w:t>数量</w:t>
            </w:r>
          </w:p>
        </w:tc>
        <w:tc>
          <w:tcPr>
            <w:tcW w:w="1162" w:type="dxa"/>
            <w:vMerge w:val="restart"/>
          </w:tcPr>
          <w:p w:rsidR="00032631" w:rsidRDefault="00C916E2">
            <w:r>
              <w:rPr>
                <w:rFonts w:hint="eastAsia"/>
              </w:rPr>
              <w:t>外模</w:t>
            </w:r>
          </w:p>
        </w:tc>
        <w:tc>
          <w:tcPr>
            <w:tcW w:w="1162" w:type="dxa"/>
          </w:tcPr>
          <w:p w:rsidR="00032631" w:rsidRDefault="00C916E2">
            <w:proofErr w:type="gramStart"/>
            <w:r>
              <w:rPr>
                <w:rFonts w:hint="eastAsia"/>
              </w:rPr>
              <w:t>面砂</w:t>
            </w:r>
            <w:proofErr w:type="gramEnd"/>
          </w:p>
        </w:tc>
        <w:tc>
          <w:tcPr>
            <w:tcW w:w="1162" w:type="dxa"/>
          </w:tcPr>
          <w:p w:rsidR="00032631" w:rsidRDefault="00032631"/>
        </w:tc>
        <w:tc>
          <w:tcPr>
            <w:tcW w:w="1162" w:type="dxa"/>
            <w:vMerge w:val="restart"/>
          </w:tcPr>
          <w:p w:rsidR="00032631" w:rsidRDefault="00C916E2">
            <w:r>
              <w:rPr>
                <w:rFonts w:hint="eastAsia"/>
              </w:rPr>
              <w:t>模型</w:t>
            </w:r>
          </w:p>
        </w:tc>
        <w:tc>
          <w:tcPr>
            <w:tcW w:w="1162" w:type="dxa"/>
          </w:tcPr>
          <w:p w:rsidR="00032631" w:rsidRDefault="00C916E2">
            <w:r>
              <w:rPr>
                <w:rFonts w:hint="eastAsia"/>
              </w:rPr>
              <w:t>种类</w:t>
            </w:r>
          </w:p>
        </w:tc>
        <w:tc>
          <w:tcPr>
            <w:tcW w:w="1162" w:type="dxa"/>
          </w:tcPr>
          <w:p w:rsidR="00032631" w:rsidRDefault="00032631"/>
        </w:tc>
      </w:tr>
      <w:tr w:rsidR="00032631">
        <w:tc>
          <w:tcPr>
            <w:tcW w:w="1163" w:type="dxa"/>
          </w:tcPr>
          <w:p w:rsidR="00032631" w:rsidRDefault="00C916E2">
            <w:proofErr w:type="gramStart"/>
            <w:r>
              <w:rPr>
                <w:rFonts w:hint="eastAsia"/>
              </w:rPr>
              <w:t>浇冒口重</w:t>
            </w:r>
            <w:proofErr w:type="gramEnd"/>
            <w:r>
              <w:rPr>
                <w:rFonts w:hint="eastAsia"/>
              </w:rPr>
              <w:t>量</w:t>
            </w:r>
            <w:r>
              <w:t>(kg)</w:t>
            </w:r>
          </w:p>
        </w:tc>
        <w:tc>
          <w:tcPr>
            <w:tcW w:w="1163" w:type="dxa"/>
          </w:tcPr>
          <w:p w:rsidR="00032631" w:rsidRDefault="00032631"/>
        </w:tc>
        <w:tc>
          <w:tcPr>
            <w:tcW w:w="1163" w:type="dxa"/>
          </w:tcPr>
          <w:p w:rsidR="00032631" w:rsidRDefault="00C916E2">
            <w:proofErr w:type="gramStart"/>
            <w:r>
              <w:rPr>
                <w:rFonts w:hint="eastAsia"/>
              </w:rPr>
              <w:t>包孔</w:t>
            </w:r>
            <w:proofErr w:type="gramEnd"/>
          </w:p>
        </w:tc>
        <w:tc>
          <w:tcPr>
            <w:tcW w:w="1163" w:type="dxa"/>
          </w:tcPr>
          <w:p w:rsidR="00032631" w:rsidRDefault="00032631"/>
        </w:tc>
        <w:tc>
          <w:tcPr>
            <w:tcW w:w="1162" w:type="dxa"/>
          </w:tcPr>
          <w:p w:rsidR="00032631" w:rsidRDefault="00032631"/>
        </w:tc>
        <w:tc>
          <w:tcPr>
            <w:tcW w:w="1162" w:type="dxa"/>
          </w:tcPr>
          <w:p w:rsidR="00032631" w:rsidRDefault="00032631"/>
        </w:tc>
        <w:tc>
          <w:tcPr>
            <w:tcW w:w="1162" w:type="dxa"/>
            <w:vMerge/>
          </w:tcPr>
          <w:p w:rsidR="00032631" w:rsidRDefault="00032631"/>
        </w:tc>
        <w:tc>
          <w:tcPr>
            <w:tcW w:w="1162" w:type="dxa"/>
          </w:tcPr>
          <w:p w:rsidR="00032631" w:rsidRDefault="00C916E2">
            <w:proofErr w:type="gramStart"/>
            <w:r>
              <w:rPr>
                <w:rFonts w:hint="eastAsia"/>
              </w:rPr>
              <w:t>背砂</w:t>
            </w:r>
            <w:proofErr w:type="gramEnd"/>
          </w:p>
        </w:tc>
        <w:tc>
          <w:tcPr>
            <w:tcW w:w="1162" w:type="dxa"/>
          </w:tcPr>
          <w:p w:rsidR="00032631" w:rsidRDefault="00032631"/>
        </w:tc>
        <w:tc>
          <w:tcPr>
            <w:tcW w:w="1162" w:type="dxa"/>
            <w:vMerge/>
          </w:tcPr>
          <w:p w:rsidR="00032631" w:rsidRDefault="00032631"/>
        </w:tc>
        <w:tc>
          <w:tcPr>
            <w:tcW w:w="1162" w:type="dxa"/>
          </w:tcPr>
          <w:p w:rsidR="00032631" w:rsidRDefault="00C916E2">
            <w:r>
              <w:rPr>
                <w:rFonts w:hint="eastAsia"/>
              </w:rPr>
              <w:t>数量</w:t>
            </w:r>
          </w:p>
        </w:tc>
        <w:tc>
          <w:tcPr>
            <w:tcW w:w="1162" w:type="dxa"/>
          </w:tcPr>
          <w:p w:rsidR="00032631" w:rsidRDefault="00032631"/>
        </w:tc>
      </w:tr>
      <w:tr w:rsidR="00032631">
        <w:tc>
          <w:tcPr>
            <w:tcW w:w="1163" w:type="dxa"/>
          </w:tcPr>
          <w:p w:rsidR="00032631" w:rsidRDefault="00C916E2">
            <w:r>
              <w:rPr>
                <w:rFonts w:hint="eastAsia"/>
              </w:rPr>
              <w:t>补贴铸筋等重量</w:t>
            </w:r>
            <w:r>
              <w:t>(kg)</w:t>
            </w:r>
          </w:p>
        </w:tc>
        <w:tc>
          <w:tcPr>
            <w:tcW w:w="1163" w:type="dxa"/>
          </w:tcPr>
          <w:p w:rsidR="00032631" w:rsidRDefault="00032631"/>
        </w:tc>
        <w:tc>
          <w:tcPr>
            <w:tcW w:w="1163" w:type="dxa"/>
          </w:tcPr>
          <w:p w:rsidR="00032631" w:rsidRDefault="00C916E2">
            <w:r>
              <w:rPr>
                <w:rFonts w:hint="eastAsia"/>
              </w:rPr>
              <w:t>直浇口</w:t>
            </w:r>
          </w:p>
        </w:tc>
        <w:tc>
          <w:tcPr>
            <w:tcW w:w="1163" w:type="dxa"/>
          </w:tcPr>
          <w:p w:rsidR="00032631" w:rsidRDefault="00032631"/>
        </w:tc>
        <w:tc>
          <w:tcPr>
            <w:tcW w:w="1162" w:type="dxa"/>
          </w:tcPr>
          <w:p w:rsidR="00032631" w:rsidRDefault="00032631"/>
        </w:tc>
        <w:tc>
          <w:tcPr>
            <w:tcW w:w="1162" w:type="dxa"/>
          </w:tcPr>
          <w:p w:rsidR="00032631" w:rsidRDefault="00032631"/>
        </w:tc>
        <w:tc>
          <w:tcPr>
            <w:tcW w:w="1162" w:type="dxa"/>
            <w:vMerge w:val="restart"/>
          </w:tcPr>
          <w:p w:rsidR="00032631" w:rsidRDefault="00C916E2">
            <w:proofErr w:type="gramStart"/>
            <w:r>
              <w:rPr>
                <w:rFonts w:hint="eastAsia"/>
              </w:rPr>
              <w:t>坭</w:t>
            </w:r>
            <w:proofErr w:type="gramEnd"/>
            <w:r>
              <w:rPr>
                <w:rFonts w:hint="eastAsia"/>
              </w:rPr>
              <w:t>芯</w:t>
            </w:r>
          </w:p>
        </w:tc>
        <w:tc>
          <w:tcPr>
            <w:tcW w:w="1162" w:type="dxa"/>
          </w:tcPr>
          <w:p w:rsidR="00032631" w:rsidRDefault="00C916E2">
            <w:proofErr w:type="gramStart"/>
            <w:r>
              <w:rPr>
                <w:rFonts w:hint="eastAsia"/>
              </w:rPr>
              <w:t>面砂</w:t>
            </w:r>
            <w:proofErr w:type="gramEnd"/>
          </w:p>
        </w:tc>
        <w:tc>
          <w:tcPr>
            <w:tcW w:w="1162" w:type="dxa"/>
          </w:tcPr>
          <w:p w:rsidR="00032631" w:rsidRDefault="00032631"/>
        </w:tc>
        <w:tc>
          <w:tcPr>
            <w:tcW w:w="1162" w:type="dxa"/>
            <w:vMerge w:val="restart"/>
          </w:tcPr>
          <w:p w:rsidR="00032631" w:rsidRDefault="00C916E2">
            <w:proofErr w:type="gramStart"/>
            <w:r>
              <w:rPr>
                <w:rFonts w:hint="eastAsia"/>
              </w:rPr>
              <w:t>芯盒</w:t>
            </w:r>
            <w:proofErr w:type="gramEnd"/>
          </w:p>
        </w:tc>
        <w:tc>
          <w:tcPr>
            <w:tcW w:w="1162" w:type="dxa"/>
          </w:tcPr>
          <w:p w:rsidR="00032631" w:rsidRDefault="00C916E2">
            <w:r>
              <w:rPr>
                <w:rFonts w:hint="eastAsia"/>
              </w:rPr>
              <w:t>种类</w:t>
            </w:r>
          </w:p>
        </w:tc>
        <w:tc>
          <w:tcPr>
            <w:tcW w:w="1162" w:type="dxa"/>
          </w:tcPr>
          <w:p w:rsidR="00032631" w:rsidRDefault="00032631"/>
        </w:tc>
      </w:tr>
      <w:tr w:rsidR="00032631">
        <w:tc>
          <w:tcPr>
            <w:tcW w:w="1163" w:type="dxa"/>
          </w:tcPr>
          <w:p w:rsidR="00032631" w:rsidRDefault="00C916E2">
            <w:r>
              <w:rPr>
                <w:rFonts w:hint="eastAsia"/>
              </w:rPr>
              <w:t>浇注总重</w:t>
            </w:r>
            <w:r>
              <w:t>(kg)</w:t>
            </w:r>
          </w:p>
        </w:tc>
        <w:tc>
          <w:tcPr>
            <w:tcW w:w="1163" w:type="dxa"/>
          </w:tcPr>
          <w:p w:rsidR="00032631" w:rsidRDefault="00032631"/>
        </w:tc>
        <w:tc>
          <w:tcPr>
            <w:tcW w:w="1163" w:type="dxa"/>
          </w:tcPr>
          <w:p w:rsidR="00032631" w:rsidRDefault="00C916E2">
            <w:proofErr w:type="gramStart"/>
            <w:r>
              <w:rPr>
                <w:rFonts w:hint="eastAsia"/>
              </w:rPr>
              <w:t>横浇口</w:t>
            </w:r>
            <w:proofErr w:type="gramEnd"/>
          </w:p>
        </w:tc>
        <w:tc>
          <w:tcPr>
            <w:tcW w:w="1163" w:type="dxa"/>
          </w:tcPr>
          <w:p w:rsidR="00032631" w:rsidRDefault="00032631"/>
        </w:tc>
        <w:tc>
          <w:tcPr>
            <w:tcW w:w="1162" w:type="dxa"/>
          </w:tcPr>
          <w:p w:rsidR="00032631" w:rsidRDefault="00032631"/>
        </w:tc>
        <w:tc>
          <w:tcPr>
            <w:tcW w:w="1162" w:type="dxa"/>
          </w:tcPr>
          <w:p w:rsidR="00032631" w:rsidRDefault="00032631"/>
        </w:tc>
        <w:tc>
          <w:tcPr>
            <w:tcW w:w="1162" w:type="dxa"/>
            <w:vMerge/>
          </w:tcPr>
          <w:p w:rsidR="00032631" w:rsidRDefault="00032631"/>
        </w:tc>
        <w:tc>
          <w:tcPr>
            <w:tcW w:w="1162" w:type="dxa"/>
          </w:tcPr>
          <w:p w:rsidR="00032631" w:rsidRDefault="00C916E2">
            <w:proofErr w:type="gramStart"/>
            <w:r>
              <w:rPr>
                <w:rFonts w:hint="eastAsia"/>
              </w:rPr>
              <w:t>背砂</w:t>
            </w:r>
            <w:proofErr w:type="gramEnd"/>
          </w:p>
        </w:tc>
        <w:tc>
          <w:tcPr>
            <w:tcW w:w="1162" w:type="dxa"/>
          </w:tcPr>
          <w:p w:rsidR="00032631" w:rsidRDefault="00032631"/>
        </w:tc>
        <w:tc>
          <w:tcPr>
            <w:tcW w:w="1162" w:type="dxa"/>
            <w:vMerge/>
          </w:tcPr>
          <w:p w:rsidR="00032631" w:rsidRDefault="00032631"/>
        </w:tc>
        <w:tc>
          <w:tcPr>
            <w:tcW w:w="1162" w:type="dxa"/>
          </w:tcPr>
          <w:p w:rsidR="00032631" w:rsidRDefault="00C916E2">
            <w:r>
              <w:rPr>
                <w:rFonts w:hint="eastAsia"/>
              </w:rPr>
              <w:t>数量</w:t>
            </w:r>
          </w:p>
        </w:tc>
        <w:tc>
          <w:tcPr>
            <w:tcW w:w="1162" w:type="dxa"/>
          </w:tcPr>
          <w:p w:rsidR="00032631" w:rsidRDefault="00032631"/>
        </w:tc>
      </w:tr>
      <w:tr w:rsidR="00032631">
        <w:tc>
          <w:tcPr>
            <w:tcW w:w="1163" w:type="dxa"/>
          </w:tcPr>
          <w:p w:rsidR="00032631" w:rsidRDefault="00C916E2">
            <w:r>
              <w:rPr>
                <w:rFonts w:hint="eastAsia"/>
              </w:rPr>
              <w:t>收得率（</w:t>
            </w:r>
            <w:r>
              <w:t>%）</w:t>
            </w:r>
          </w:p>
        </w:tc>
        <w:tc>
          <w:tcPr>
            <w:tcW w:w="1163" w:type="dxa"/>
          </w:tcPr>
          <w:p w:rsidR="00032631" w:rsidRDefault="00032631"/>
        </w:tc>
        <w:tc>
          <w:tcPr>
            <w:tcW w:w="1163" w:type="dxa"/>
          </w:tcPr>
          <w:p w:rsidR="00032631" w:rsidRDefault="00C916E2">
            <w:r>
              <w:rPr>
                <w:rFonts w:hint="eastAsia"/>
              </w:rPr>
              <w:t>内浇口</w:t>
            </w:r>
          </w:p>
        </w:tc>
        <w:tc>
          <w:tcPr>
            <w:tcW w:w="1163" w:type="dxa"/>
          </w:tcPr>
          <w:p w:rsidR="00032631" w:rsidRDefault="00032631"/>
        </w:tc>
        <w:tc>
          <w:tcPr>
            <w:tcW w:w="1162" w:type="dxa"/>
          </w:tcPr>
          <w:p w:rsidR="00032631" w:rsidRDefault="00032631"/>
        </w:tc>
        <w:tc>
          <w:tcPr>
            <w:tcW w:w="1162" w:type="dxa"/>
          </w:tcPr>
          <w:p w:rsidR="00032631" w:rsidRDefault="00032631"/>
        </w:tc>
        <w:tc>
          <w:tcPr>
            <w:tcW w:w="1162" w:type="dxa"/>
          </w:tcPr>
          <w:p w:rsidR="00032631" w:rsidRDefault="00C916E2">
            <w:r>
              <w:rPr>
                <w:rFonts w:hint="eastAsia"/>
              </w:rPr>
              <w:t>砂箱尺寸</w:t>
            </w:r>
          </w:p>
        </w:tc>
        <w:tc>
          <w:tcPr>
            <w:tcW w:w="2324" w:type="dxa"/>
            <w:gridSpan w:val="2"/>
          </w:tcPr>
          <w:p w:rsidR="00032631" w:rsidRDefault="00032631"/>
        </w:tc>
        <w:tc>
          <w:tcPr>
            <w:tcW w:w="1162" w:type="dxa"/>
          </w:tcPr>
          <w:p w:rsidR="00032631" w:rsidRDefault="00C916E2">
            <w:r>
              <w:rPr>
                <w:rFonts w:hint="eastAsia"/>
              </w:rPr>
              <w:t>造型方法（机器、手工、3</w:t>
            </w:r>
            <w:r>
              <w:t>D</w:t>
            </w:r>
            <w:r>
              <w:rPr>
                <w:rFonts w:hint="eastAsia"/>
              </w:rPr>
              <w:t>打印等）</w:t>
            </w:r>
          </w:p>
        </w:tc>
        <w:tc>
          <w:tcPr>
            <w:tcW w:w="2324" w:type="dxa"/>
            <w:gridSpan w:val="2"/>
          </w:tcPr>
          <w:p w:rsidR="00032631" w:rsidRDefault="00032631"/>
        </w:tc>
      </w:tr>
      <w:tr w:rsidR="00032631">
        <w:tc>
          <w:tcPr>
            <w:tcW w:w="1163" w:type="dxa"/>
          </w:tcPr>
          <w:p w:rsidR="00032631" w:rsidRDefault="00C916E2">
            <w:r>
              <w:rPr>
                <w:rFonts w:hint="eastAsia"/>
              </w:rPr>
              <w:t>铸件缩尺</w:t>
            </w:r>
          </w:p>
        </w:tc>
        <w:tc>
          <w:tcPr>
            <w:tcW w:w="1163" w:type="dxa"/>
          </w:tcPr>
          <w:p w:rsidR="00032631" w:rsidRDefault="00032631"/>
        </w:tc>
        <w:tc>
          <w:tcPr>
            <w:tcW w:w="1163" w:type="dxa"/>
          </w:tcPr>
          <w:p w:rsidR="00032631" w:rsidRDefault="00C916E2">
            <w:r>
              <w:rPr>
                <w:rFonts w:hint="eastAsia"/>
              </w:rPr>
              <w:t>出钢温度</w:t>
            </w:r>
          </w:p>
        </w:tc>
        <w:tc>
          <w:tcPr>
            <w:tcW w:w="3487" w:type="dxa"/>
            <w:gridSpan w:val="3"/>
          </w:tcPr>
          <w:p w:rsidR="00032631" w:rsidRDefault="00032631"/>
        </w:tc>
        <w:tc>
          <w:tcPr>
            <w:tcW w:w="1162" w:type="dxa"/>
            <w:vMerge w:val="restart"/>
          </w:tcPr>
          <w:p w:rsidR="00032631" w:rsidRDefault="00C916E2">
            <w:r>
              <w:rPr>
                <w:rFonts w:hint="eastAsia"/>
              </w:rPr>
              <w:t>冷铁（数量）</w:t>
            </w:r>
          </w:p>
        </w:tc>
        <w:tc>
          <w:tcPr>
            <w:tcW w:w="1162" w:type="dxa"/>
          </w:tcPr>
          <w:p w:rsidR="00032631" w:rsidRDefault="00C916E2">
            <w:r>
              <w:rPr>
                <w:rFonts w:hint="eastAsia"/>
              </w:rPr>
              <w:t>外冷铁</w:t>
            </w:r>
          </w:p>
        </w:tc>
        <w:tc>
          <w:tcPr>
            <w:tcW w:w="1162" w:type="dxa"/>
          </w:tcPr>
          <w:p w:rsidR="00032631" w:rsidRDefault="00032631"/>
        </w:tc>
        <w:tc>
          <w:tcPr>
            <w:tcW w:w="1162" w:type="dxa"/>
            <w:vMerge w:val="restart"/>
          </w:tcPr>
          <w:p w:rsidR="00032631" w:rsidRDefault="00C916E2">
            <w:r>
              <w:rPr>
                <w:rFonts w:hint="eastAsia"/>
              </w:rPr>
              <w:t>铸筋（数量）</w:t>
            </w:r>
          </w:p>
        </w:tc>
        <w:tc>
          <w:tcPr>
            <w:tcW w:w="1162" w:type="dxa"/>
          </w:tcPr>
          <w:p w:rsidR="00032631" w:rsidRDefault="00C916E2">
            <w:r>
              <w:rPr>
                <w:rFonts w:hint="eastAsia"/>
              </w:rPr>
              <w:t>外模</w:t>
            </w:r>
          </w:p>
        </w:tc>
        <w:tc>
          <w:tcPr>
            <w:tcW w:w="1162" w:type="dxa"/>
          </w:tcPr>
          <w:p w:rsidR="00032631" w:rsidRDefault="00032631"/>
        </w:tc>
      </w:tr>
      <w:tr w:rsidR="00032631">
        <w:tc>
          <w:tcPr>
            <w:tcW w:w="1163" w:type="dxa"/>
          </w:tcPr>
          <w:p w:rsidR="00032631" w:rsidRDefault="00C916E2">
            <w:r>
              <w:rPr>
                <w:rFonts w:hint="eastAsia"/>
              </w:rPr>
              <w:t>熔炼工艺</w:t>
            </w:r>
          </w:p>
        </w:tc>
        <w:tc>
          <w:tcPr>
            <w:tcW w:w="1163" w:type="dxa"/>
          </w:tcPr>
          <w:p w:rsidR="00032631" w:rsidRDefault="00032631"/>
        </w:tc>
        <w:tc>
          <w:tcPr>
            <w:tcW w:w="1163" w:type="dxa"/>
          </w:tcPr>
          <w:p w:rsidR="00032631" w:rsidRDefault="00C916E2">
            <w:r>
              <w:rPr>
                <w:rFonts w:hint="eastAsia"/>
              </w:rPr>
              <w:t>浇注温度</w:t>
            </w:r>
          </w:p>
        </w:tc>
        <w:tc>
          <w:tcPr>
            <w:tcW w:w="3487" w:type="dxa"/>
            <w:gridSpan w:val="3"/>
          </w:tcPr>
          <w:p w:rsidR="00032631" w:rsidRDefault="00032631"/>
        </w:tc>
        <w:tc>
          <w:tcPr>
            <w:tcW w:w="1162" w:type="dxa"/>
            <w:vMerge/>
          </w:tcPr>
          <w:p w:rsidR="00032631" w:rsidRDefault="00032631"/>
        </w:tc>
        <w:tc>
          <w:tcPr>
            <w:tcW w:w="1162" w:type="dxa"/>
          </w:tcPr>
          <w:p w:rsidR="00032631" w:rsidRDefault="00C916E2">
            <w:r>
              <w:rPr>
                <w:rFonts w:hint="eastAsia"/>
              </w:rPr>
              <w:t>内冷铁</w:t>
            </w:r>
          </w:p>
        </w:tc>
        <w:tc>
          <w:tcPr>
            <w:tcW w:w="1162" w:type="dxa"/>
          </w:tcPr>
          <w:p w:rsidR="00032631" w:rsidRDefault="00032631"/>
        </w:tc>
        <w:tc>
          <w:tcPr>
            <w:tcW w:w="1162" w:type="dxa"/>
            <w:vMerge/>
          </w:tcPr>
          <w:p w:rsidR="00032631" w:rsidRDefault="00032631"/>
        </w:tc>
        <w:tc>
          <w:tcPr>
            <w:tcW w:w="1162" w:type="dxa"/>
          </w:tcPr>
          <w:p w:rsidR="00032631" w:rsidRDefault="00C916E2">
            <w:proofErr w:type="gramStart"/>
            <w:r>
              <w:rPr>
                <w:rFonts w:hint="eastAsia"/>
              </w:rPr>
              <w:t>坭</w:t>
            </w:r>
            <w:proofErr w:type="gramEnd"/>
            <w:r>
              <w:rPr>
                <w:rFonts w:hint="eastAsia"/>
              </w:rPr>
              <w:t>芯</w:t>
            </w:r>
          </w:p>
        </w:tc>
        <w:tc>
          <w:tcPr>
            <w:tcW w:w="1162" w:type="dxa"/>
          </w:tcPr>
          <w:p w:rsidR="00032631" w:rsidRDefault="00032631"/>
        </w:tc>
      </w:tr>
      <w:tr w:rsidR="00032631">
        <w:tc>
          <w:tcPr>
            <w:tcW w:w="1163" w:type="dxa"/>
            <w:vMerge w:val="restart"/>
          </w:tcPr>
          <w:p w:rsidR="00032631" w:rsidRDefault="00C916E2">
            <w:r>
              <w:rPr>
                <w:rFonts w:hint="eastAsia"/>
              </w:rPr>
              <w:t>熔炼设备</w:t>
            </w:r>
          </w:p>
        </w:tc>
        <w:tc>
          <w:tcPr>
            <w:tcW w:w="1163" w:type="dxa"/>
            <w:vMerge w:val="restart"/>
          </w:tcPr>
          <w:p w:rsidR="00032631" w:rsidRDefault="00032631"/>
        </w:tc>
        <w:tc>
          <w:tcPr>
            <w:tcW w:w="1163" w:type="dxa"/>
            <w:vMerge w:val="restart"/>
          </w:tcPr>
          <w:p w:rsidR="00032631" w:rsidRDefault="00C916E2">
            <w:r>
              <w:rPr>
                <w:rFonts w:hint="eastAsia"/>
              </w:rPr>
              <w:t>其他</w:t>
            </w:r>
          </w:p>
        </w:tc>
        <w:tc>
          <w:tcPr>
            <w:tcW w:w="3487" w:type="dxa"/>
            <w:gridSpan w:val="3"/>
            <w:vMerge w:val="restart"/>
          </w:tcPr>
          <w:p w:rsidR="00032631" w:rsidRDefault="00032631"/>
        </w:tc>
        <w:tc>
          <w:tcPr>
            <w:tcW w:w="1162" w:type="dxa"/>
          </w:tcPr>
          <w:p w:rsidR="00032631" w:rsidRDefault="00C916E2">
            <w:r>
              <w:rPr>
                <w:rFonts w:hint="eastAsia"/>
              </w:rPr>
              <w:t>涂料应用</w:t>
            </w:r>
          </w:p>
        </w:tc>
        <w:tc>
          <w:tcPr>
            <w:tcW w:w="2324" w:type="dxa"/>
            <w:gridSpan w:val="2"/>
          </w:tcPr>
          <w:p w:rsidR="00032631" w:rsidRDefault="00032631"/>
        </w:tc>
        <w:tc>
          <w:tcPr>
            <w:tcW w:w="1162" w:type="dxa"/>
            <w:vMerge w:val="restart"/>
          </w:tcPr>
          <w:p w:rsidR="00032631" w:rsidRDefault="00C916E2">
            <w:r>
              <w:rPr>
                <w:rFonts w:hint="eastAsia"/>
              </w:rPr>
              <w:t>其他</w:t>
            </w:r>
          </w:p>
        </w:tc>
        <w:tc>
          <w:tcPr>
            <w:tcW w:w="2324" w:type="dxa"/>
            <w:gridSpan w:val="2"/>
            <w:vMerge w:val="restart"/>
          </w:tcPr>
          <w:p w:rsidR="00032631" w:rsidRDefault="00032631"/>
        </w:tc>
      </w:tr>
      <w:tr w:rsidR="00032631">
        <w:tc>
          <w:tcPr>
            <w:tcW w:w="1163" w:type="dxa"/>
            <w:vMerge/>
          </w:tcPr>
          <w:p w:rsidR="00032631" w:rsidRDefault="00032631"/>
        </w:tc>
        <w:tc>
          <w:tcPr>
            <w:tcW w:w="1163" w:type="dxa"/>
            <w:vMerge/>
          </w:tcPr>
          <w:p w:rsidR="00032631" w:rsidRDefault="00032631"/>
        </w:tc>
        <w:tc>
          <w:tcPr>
            <w:tcW w:w="1163" w:type="dxa"/>
            <w:vMerge/>
          </w:tcPr>
          <w:p w:rsidR="00032631" w:rsidRDefault="00032631"/>
        </w:tc>
        <w:tc>
          <w:tcPr>
            <w:tcW w:w="3487" w:type="dxa"/>
            <w:gridSpan w:val="3"/>
            <w:vMerge/>
          </w:tcPr>
          <w:p w:rsidR="00032631" w:rsidRDefault="00032631"/>
        </w:tc>
        <w:tc>
          <w:tcPr>
            <w:tcW w:w="1162" w:type="dxa"/>
          </w:tcPr>
          <w:p w:rsidR="00032631" w:rsidRDefault="00C916E2">
            <w:r>
              <w:rPr>
                <w:rFonts w:hint="eastAsia"/>
              </w:rPr>
              <w:t>保温时间（浇注后</w:t>
            </w:r>
            <w:r>
              <w:rPr>
                <w:rFonts w:hint="eastAsia"/>
              </w:rPr>
              <w:lastRenderedPageBreak/>
              <w:t>至打箱）</w:t>
            </w:r>
          </w:p>
        </w:tc>
        <w:tc>
          <w:tcPr>
            <w:tcW w:w="2324" w:type="dxa"/>
            <w:gridSpan w:val="2"/>
          </w:tcPr>
          <w:p w:rsidR="00032631" w:rsidRDefault="00032631"/>
        </w:tc>
        <w:tc>
          <w:tcPr>
            <w:tcW w:w="1162" w:type="dxa"/>
            <w:vMerge/>
          </w:tcPr>
          <w:p w:rsidR="00032631" w:rsidRDefault="00032631"/>
        </w:tc>
        <w:tc>
          <w:tcPr>
            <w:tcW w:w="2324" w:type="dxa"/>
            <w:gridSpan w:val="2"/>
            <w:vMerge/>
          </w:tcPr>
          <w:p w:rsidR="00032631" w:rsidRDefault="00032631"/>
        </w:tc>
      </w:tr>
      <w:tr w:rsidR="00032631">
        <w:tc>
          <w:tcPr>
            <w:tcW w:w="13948" w:type="dxa"/>
            <w:gridSpan w:val="12"/>
          </w:tcPr>
          <w:p w:rsidR="00032631" w:rsidRDefault="00C916E2">
            <w:pPr>
              <w:pStyle w:val="a6"/>
              <w:numPr>
                <w:ilvl w:val="0"/>
                <w:numId w:val="1"/>
              </w:numPr>
              <w:ind w:firstLineChars="0"/>
            </w:pPr>
            <w:r>
              <w:rPr>
                <w:rFonts w:hint="eastAsia"/>
              </w:rPr>
              <w:lastRenderedPageBreak/>
              <w:t>模型制作要求（简要对模型质量、材料、制造注意事项等提出要求）</w:t>
            </w:r>
          </w:p>
          <w:p w:rsidR="00032631" w:rsidRDefault="00032631"/>
          <w:p w:rsidR="00032631" w:rsidRDefault="00032631"/>
          <w:p w:rsidR="00032631" w:rsidRDefault="00032631"/>
          <w:p w:rsidR="00032631" w:rsidRDefault="00C916E2">
            <w:pPr>
              <w:pStyle w:val="a6"/>
              <w:numPr>
                <w:ilvl w:val="0"/>
                <w:numId w:val="1"/>
              </w:numPr>
              <w:ind w:firstLineChars="0"/>
            </w:pPr>
            <w:r>
              <w:rPr>
                <w:rFonts w:hint="eastAsia"/>
              </w:rPr>
              <w:t>熔炼工艺操作要求（简要对原辅材料、合金、炉料配比及工艺技术和安全操作提出要求）</w:t>
            </w:r>
          </w:p>
          <w:p w:rsidR="00032631" w:rsidRDefault="00032631"/>
          <w:p w:rsidR="00032631" w:rsidRDefault="00032631"/>
          <w:p w:rsidR="00032631" w:rsidRDefault="00032631"/>
          <w:p w:rsidR="00032631" w:rsidRDefault="00C916E2">
            <w:pPr>
              <w:pStyle w:val="a6"/>
              <w:numPr>
                <w:ilvl w:val="0"/>
                <w:numId w:val="1"/>
              </w:numPr>
              <w:ind w:firstLineChars="0"/>
            </w:pPr>
            <w:r>
              <w:rPr>
                <w:rFonts w:hint="eastAsia"/>
              </w:rPr>
              <w:t>造型工艺操作要求（对造型操作过程、质量、材料、安全、注意事项等。如：型砂紧实度、型砂水分及主要强度性能要求、干燥度、引其、出气、尺寸控制要求、</w:t>
            </w:r>
            <w:proofErr w:type="gramStart"/>
            <w:r>
              <w:rPr>
                <w:rFonts w:hint="eastAsia"/>
              </w:rPr>
              <w:t>下芯精度</w:t>
            </w:r>
            <w:proofErr w:type="gramEnd"/>
            <w:r>
              <w:rPr>
                <w:rFonts w:hint="eastAsia"/>
              </w:rPr>
              <w:t>控制、冷铁、芯撑、铸筋及涂料次数的要求等描述）</w:t>
            </w:r>
          </w:p>
          <w:p w:rsidR="00032631" w:rsidRDefault="00032631"/>
          <w:p w:rsidR="00032631" w:rsidRDefault="00032631"/>
          <w:p w:rsidR="00032631" w:rsidRDefault="00032631"/>
          <w:p w:rsidR="00032631" w:rsidRDefault="00C916E2">
            <w:pPr>
              <w:pStyle w:val="a6"/>
              <w:numPr>
                <w:ilvl w:val="0"/>
                <w:numId w:val="1"/>
              </w:numPr>
              <w:ind w:firstLineChars="0"/>
            </w:pPr>
            <w:r>
              <w:rPr>
                <w:rFonts w:hint="eastAsia"/>
              </w:rPr>
              <w:t>清理技术工艺及操作要求（对清理操作过程、质量、温度控制、安全、注意事项等描述）</w:t>
            </w:r>
          </w:p>
          <w:p w:rsidR="00032631" w:rsidRDefault="00032631"/>
          <w:p w:rsidR="00032631" w:rsidRDefault="00032631"/>
          <w:p w:rsidR="00032631" w:rsidRDefault="00032631"/>
          <w:p w:rsidR="00032631" w:rsidRDefault="00C916E2">
            <w:pPr>
              <w:pStyle w:val="a6"/>
              <w:numPr>
                <w:ilvl w:val="0"/>
                <w:numId w:val="1"/>
              </w:numPr>
              <w:ind w:firstLineChars="0"/>
            </w:pPr>
            <w:r>
              <w:rPr>
                <w:rFonts w:hint="eastAsia"/>
              </w:rPr>
              <w:t>性能热处理要求（对铸件的性能热处理工艺、过程、注意事项等描述）</w:t>
            </w:r>
          </w:p>
          <w:p w:rsidR="00032631" w:rsidRDefault="00032631"/>
          <w:p w:rsidR="00032631" w:rsidRDefault="00032631"/>
          <w:p w:rsidR="00032631" w:rsidRDefault="00C916E2">
            <w:pPr>
              <w:pStyle w:val="a6"/>
              <w:numPr>
                <w:ilvl w:val="0"/>
                <w:numId w:val="1"/>
              </w:numPr>
              <w:ind w:firstLineChars="0"/>
            </w:pPr>
            <w:r>
              <w:rPr>
                <w:rFonts w:hint="eastAsia"/>
              </w:rPr>
              <w:t>铸件粗加工（对铸件的粗加工工艺、过程、注意事项等描述）</w:t>
            </w:r>
          </w:p>
          <w:p w:rsidR="00032631" w:rsidRDefault="00032631"/>
          <w:p w:rsidR="00032631" w:rsidRDefault="00032631"/>
          <w:p w:rsidR="00032631" w:rsidRDefault="00C916E2">
            <w:r>
              <w:rPr>
                <w:rFonts w:hint="eastAsia"/>
              </w:rPr>
              <w:t>七、精整技术要求（对铸件精整过程的无损检测、缺陷清除、温度、焊补工艺、焊条与焊丝及最终除应力热处理工艺和注意事项等描述）。</w:t>
            </w:r>
          </w:p>
        </w:tc>
      </w:tr>
    </w:tbl>
    <w:p w:rsidR="00032631" w:rsidRDefault="00032631"/>
    <w:p w:rsidR="00032631" w:rsidRDefault="00032631">
      <w:pPr>
        <w:sectPr w:rsidR="00032631">
          <w:pgSz w:w="16838" w:h="11906" w:orient="landscape"/>
          <w:pgMar w:top="1800" w:right="1440" w:bottom="1800" w:left="1440" w:header="851" w:footer="992" w:gutter="0"/>
          <w:cols w:space="425"/>
          <w:docGrid w:type="lines" w:linePitch="312"/>
        </w:sectPr>
      </w:pPr>
    </w:p>
    <w:p w:rsidR="00032631" w:rsidRDefault="00C916E2">
      <w:pPr>
        <w:jc w:val="center"/>
        <w:rPr>
          <w:b/>
          <w:sz w:val="24"/>
        </w:rPr>
      </w:pPr>
      <w:r>
        <w:rPr>
          <w:b/>
          <w:sz w:val="24"/>
        </w:rPr>
        <w:lastRenderedPageBreak/>
        <w:fldChar w:fldCharType="begin"/>
      </w:r>
      <w:r>
        <w:rPr>
          <w:b/>
          <w:sz w:val="24"/>
        </w:rPr>
        <w:instrText xml:space="preserve"> </w:instrText>
      </w:r>
      <w:r>
        <w:rPr>
          <w:rFonts w:hint="eastAsia"/>
          <w:b/>
          <w:sz w:val="24"/>
        </w:rPr>
        <w:instrText>= 3 \* GB3</w:instrText>
      </w:r>
      <w:r>
        <w:rPr>
          <w:b/>
          <w:sz w:val="24"/>
        </w:rPr>
        <w:instrText xml:space="preserve"> </w:instrText>
      </w:r>
      <w:r>
        <w:rPr>
          <w:b/>
          <w:sz w:val="24"/>
        </w:rPr>
        <w:fldChar w:fldCharType="separate"/>
      </w:r>
      <w:r>
        <w:rPr>
          <w:rFonts w:hint="eastAsia"/>
          <w:b/>
          <w:sz w:val="24"/>
        </w:rPr>
        <w:t>③</w:t>
      </w:r>
      <w:r>
        <w:rPr>
          <w:b/>
          <w:sz w:val="24"/>
        </w:rPr>
        <w:fldChar w:fldCharType="end"/>
      </w:r>
      <w:r>
        <w:rPr>
          <w:b/>
          <w:sz w:val="24"/>
        </w:rPr>
        <w:t xml:space="preserve"> </w:t>
      </w:r>
      <w:r>
        <w:rPr>
          <w:rFonts w:hint="eastAsia"/>
          <w:b/>
          <w:sz w:val="24"/>
        </w:rPr>
        <w:t>铝合金铸件工艺卡</w:t>
      </w:r>
    </w:p>
    <w:p w:rsidR="00032631" w:rsidRDefault="00032631">
      <w:pPr>
        <w:jc w:val="center"/>
        <w:rPr>
          <w:b/>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679"/>
        <w:gridCol w:w="939"/>
        <w:gridCol w:w="430"/>
        <w:gridCol w:w="567"/>
        <w:gridCol w:w="860"/>
        <w:gridCol w:w="920"/>
        <w:gridCol w:w="400"/>
        <w:gridCol w:w="197"/>
        <w:gridCol w:w="280"/>
        <w:gridCol w:w="484"/>
        <w:gridCol w:w="246"/>
        <w:gridCol w:w="946"/>
        <w:gridCol w:w="1070"/>
        <w:gridCol w:w="642"/>
        <w:gridCol w:w="630"/>
      </w:tblGrid>
      <w:tr w:rsidR="00032631">
        <w:trPr>
          <w:jc w:val="center"/>
        </w:trPr>
        <w:tc>
          <w:tcPr>
            <w:tcW w:w="10485" w:type="dxa"/>
            <w:gridSpan w:val="16"/>
          </w:tcPr>
          <w:p w:rsidR="00032631" w:rsidRDefault="00C916E2">
            <w:pPr>
              <w:ind w:firstLineChars="1850" w:firstLine="3885"/>
              <w:rPr>
                <w:rFonts w:ascii="Times New Roman" w:hAnsi="Times New Roman"/>
                <w:bCs/>
                <w:szCs w:val="21"/>
              </w:rPr>
            </w:pPr>
            <w:r>
              <w:rPr>
                <w:rFonts w:ascii="Times New Roman" w:hAnsi="Times New Roman"/>
                <w:bCs/>
                <w:szCs w:val="21"/>
              </w:rPr>
              <w:t>＿＿＿＿＿＿＿＿＿＿＿＿＿＿＿＿　工艺卡</w:t>
            </w: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零件名称</w:t>
            </w:r>
          </w:p>
        </w:tc>
        <w:tc>
          <w:tcPr>
            <w:tcW w:w="1618" w:type="dxa"/>
            <w:gridSpan w:val="2"/>
            <w:vAlign w:val="center"/>
          </w:tcPr>
          <w:p w:rsidR="00032631" w:rsidRDefault="00032631">
            <w:pPr>
              <w:ind w:leftChars="-30" w:left="-63" w:rightChars="-30" w:right="-63"/>
              <w:jc w:val="center"/>
              <w:rPr>
                <w:rFonts w:ascii="Times New Roman" w:hAnsi="Times New Roman"/>
                <w:bCs/>
                <w:szCs w:val="21"/>
              </w:rPr>
            </w:pPr>
          </w:p>
        </w:tc>
        <w:tc>
          <w:tcPr>
            <w:tcW w:w="3374" w:type="dxa"/>
            <w:gridSpan w:val="6"/>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零件号</w:t>
            </w:r>
          </w:p>
        </w:tc>
        <w:tc>
          <w:tcPr>
            <w:tcW w:w="1956" w:type="dxa"/>
            <w:gridSpan w:val="4"/>
            <w:vAlign w:val="center"/>
          </w:tcPr>
          <w:p w:rsidR="00032631" w:rsidRDefault="00032631">
            <w:pPr>
              <w:ind w:leftChars="-30" w:left="-63" w:rightChars="-30" w:right="-63"/>
              <w:jc w:val="center"/>
              <w:rPr>
                <w:rFonts w:ascii="Times New Roman" w:hAnsi="Times New Roman"/>
                <w:bCs/>
                <w:szCs w:val="21"/>
              </w:rPr>
            </w:pPr>
          </w:p>
        </w:tc>
        <w:tc>
          <w:tcPr>
            <w:tcW w:w="1070" w:type="dxa"/>
            <w:tcBorders>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版次</w:t>
            </w:r>
          </w:p>
        </w:tc>
        <w:tc>
          <w:tcPr>
            <w:tcW w:w="1272" w:type="dxa"/>
            <w:gridSpan w:val="2"/>
            <w:tcBorders>
              <w:left w:val="single" w:sz="4" w:space="0" w:color="auto"/>
            </w:tcBorders>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材质</w:t>
            </w:r>
          </w:p>
        </w:tc>
        <w:tc>
          <w:tcPr>
            <w:tcW w:w="1618" w:type="dxa"/>
            <w:gridSpan w:val="2"/>
            <w:vAlign w:val="center"/>
          </w:tcPr>
          <w:p w:rsidR="00032631" w:rsidRDefault="00032631">
            <w:pPr>
              <w:ind w:leftChars="-30" w:left="-63" w:rightChars="-30" w:right="-63"/>
              <w:jc w:val="center"/>
              <w:rPr>
                <w:rFonts w:ascii="Times New Roman" w:hAnsi="Times New Roman"/>
                <w:bCs/>
                <w:szCs w:val="21"/>
              </w:rPr>
            </w:pPr>
          </w:p>
        </w:tc>
        <w:tc>
          <w:tcPr>
            <w:tcW w:w="3374" w:type="dxa"/>
            <w:gridSpan w:val="6"/>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配料单号</w:t>
            </w:r>
          </w:p>
        </w:tc>
        <w:tc>
          <w:tcPr>
            <w:tcW w:w="4298" w:type="dxa"/>
            <w:gridSpan w:val="7"/>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净重</w:t>
            </w:r>
            <w:r>
              <w:rPr>
                <w:rFonts w:ascii="Times New Roman" w:hAnsi="Times New Roman"/>
                <w:bCs/>
                <w:szCs w:val="21"/>
              </w:rPr>
              <w:t>(kg)</w:t>
            </w:r>
          </w:p>
        </w:tc>
        <w:tc>
          <w:tcPr>
            <w:tcW w:w="679" w:type="dxa"/>
            <w:vAlign w:val="center"/>
          </w:tcPr>
          <w:p w:rsidR="00032631" w:rsidRDefault="00032631">
            <w:pPr>
              <w:ind w:leftChars="-30" w:left="-63" w:rightChars="-30" w:right="-63"/>
              <w:jc w:val="center"/>
              <w:rPr>
                <w:rFonts w:ascii="Times New Roman" w:hAnsi="Times New Roman"/>
                <w:bCs/>
                <w:szCs w:val="21"/>
              </w:rPr>
            </w:pPr>
          </w:p>
        </w:tc>
        <w:tc>
          <w:tcPr>
            <w:tcW w:w="3716" w:type="dxa"/>
            <w:gridSpan w:val="5"/>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浇注系统</w:t>
            </w:r>
          </w:p>
        </w:tc>
        <w:tc>
          <w:tcPr>
            <w:tcW w:w="2553" w:type="dxa"/>
            <w:gridSpan w:val="6"/>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型砂种类</w:t>
            </w:r>
          </w:p>
        </w:tc>
        <w:tc>
          <w:tcPr>
            <w:tcW w:w="1070" w:type="dxa"/>
            <w:tcBorders>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收缩率</w:t>
            </w:r>
            <w:r>
              <w:rPr>
                <w:rFonts w:ascii="Times New Roman" w:hAnsi="Times New Roman"/>
                <w:bCs/>
                <w:szCs w:val="21"/>
              </w:rPr>
              <w:t>(%)</w:t>
            </w:r>
          </w:p>
        </w:tc>
        <w:tc>
          <w:tcPr>
            <w:tcW w:w="1272" w:type="dxa"/>
            <w:gridSpan w:val="2"/>
            <w:tcBorders>
              <w:left w:val="single" w:sz="4" w:space="0" w:color="auto"/>
            </w:tcBorders>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毛重</w:t>
            </w:r>
            <w:r>
              <w:rPr>
                <w:rFonts w:ascii="Times New Roman" w:hAnsi="Times New Roman"/>
                <w:bCs/>
                <w:szCs w:val="21"/>
              </w:rPr>
              <w:t>(kg)</w:t>
            </w:r>
          </w:p>
        </w:tc>
        <w:tc>
          <w:tcPr>
            <w:tcW w:w="679" w:type="dxa"/>
            <w:vAlign w:val="center"/>
          </w:tcPr>
          <w:p w:rsidR="00032631" w:rsidRDefault="00032631">
            <w:pPr>
              <w:ind w:leftChars="-30" w:left="-63" w:rightChars="-30" w:right="-63"/>
              <w:jc w:val="center"/>
              <w:rPr>
                <w:rFonts w:ascii="Times New Roman" w:hAnsi="Times New Roman"/>
                <w:bCs/>
                <w:szCs w:val="21"/>
              </w:rPr>
            </w:pPr>
          </w:p>
        </w:tc>
        <w:tc>
          <w:tcPr>
            <w:tcW w:w="939" w:type="dxa"/>
            <w:vAlign w:val="center"/>
          </w:tcPr>
          <w:p w:rsidR="00032631" w:rsidRDefault="00032631">
            <w:pPr>
              <w:ind w:leftChars="-30" w:left="-63" w:rightChars="-30" w:right="-63"/>
              <w:jc w:val="center"/>
              <w:rPr>
                <w:rFonts w:ascii="Times New Roman" w:hAnsi="Times New Roman"/>
                <w:bCs/>
                <w:szCs w:val="21"/>
              </w:rPr>
            </w:pPr>
          </w:p>
        </w:tc>
        <w:tc>
          <w:tcPr>
            <w:tcW w:w="997" w:type="dxa"/>
            <w:gridSpan w:val="2"/>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形状</w:t>
            </w:r>
          </w:p>
        </w:tc>
        <w:tc>
          <w:tcPr>
            <w:tcW w:w="860"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尺寸</w:t>
            </w:r>
          </w:p>
        </w:tc>
        <w:tc>
          <w:tcPr>
            <w:tcW w:w="920"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数量</w:t>
            </w:r>
          </w:p>
        </w:tc>
        <w:tc>
          <w:tcPr>
            <w:tcW w:w="877" w:type="dxa"/>
            <w:gridSpan w:val="3"/>
            <w:vMerge w:val="restart"/>
            <w:tcBorders>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砂</w:t>
            </w:r>
            <w:r>
              <w:rPr>
                <w:rFonts w:ascii="Times New Roman" w:hAnsi="Times New Roman"/>
                <w:bCs/>
                <w:szCs w:val="21"/>
              </w:rPr>
              <w:t>型</w:t>
            </w:r>
          </w:p>
        </w:tc>
        <w:tc>
          <w:tcPr>
            <w:tcW w:w="730" w:type="dxa"/>
            <w:gridSpan w:val="2"/>
            <w:tcBorders>
              <w:left w:val="single" w:sz="4" w:space="0" w:color="auto"/>
            </w:tcBorders>
            <w:vAlign w:val="center"/>
          </w:tcPr>
          <w:p w:rsidR="00032631" w:rsidRDefault="00C916E2">
            <w:pPr>
              <w:ind w:leftChars="-30" w:left="-63" w:rightChars="-30" w:right="-63"/>
              <w:jc w:val="center"/>
              <w:rPr>
                <w:rFonts w:ascii="Times New Roman" w:hAnsi="Times New Roman"/>
                <w:bCs/>
                <w:szCs w:val="21"/>
              </w:rPr>
            </w:pPr>
            <w:proofErr w:type="gramStart"/>
            <w:r>
              <w:rPr>
                <w:rFonts w:ascii="Times New Roman" w:hAnsi="Times New Roman"/>
                <w:bCs/>
                <w:szCs w:val="21"/>
              </w:rPr>
              <w:t>面砂</w:t>
            </w:r>
            <w:proofErr w:type="gramEnd"/>
          </w:p>
        </w:tc>
        <w:tc>
          <w:tcPr>
            <w:tcW w:w="946" w:type="dxa"/>
            <w:vAlign w:val="center"/>
          </w:tcPr>
          <w:p w:rsidR="00032631" w:rsidRDefault="00032631">
            <w:pPr>
              <w:ind w:leftChars="-30" w:left="-63" w:rightChars="-30" w:right="-63"/>
              <w:jc w:val="center"/>
              <w:rPr>
                <w:rFonts w:ascii="Times New Roman" w:hAnsi="Times New Roman"/>
                <w:bCs/>
                <w:szCs w:val="21"/>
              </w:rPr>
            </w:pPr>
          </w:p>
        </w:tc>
        <w:tc>
          <w:tcPr>
            <w:tcW w:w="1070" w:type="dxa"/>
            <w:vMerge w:val="restart"/>
            <w:tcBorders>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模型</w:t>
            </w:r>
          </w:p>
        </w:tc>
        <w:tc>
          <w:tcPr>
            <w:tcW w:w="642" w:type="dxa"/>
            <w:tcBorders>
              <w:left w:val="single" w:sz="4" w:space="0" w:color="auto"/>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种类</w:t>
            </w:r>
          </w:p>
        </w:tc>
        <w:tc>
          <w:tcPr>
            <w:tcW w:w="630" w:type="dxa"/>
            <w:tcBorders>
              <w:left w:val="single" w:sz="4" w:space="0" w:color="auto"/>
            </w:tcBorders>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proofErr w:type="gramStart"/>
            <w:r>
              <w:rPr>
                <w:rFonts w:ascii="Times New Roman" w:hAnsi="Times New Roman"/>
                <w:bCs/>
                <w:szCs w:val="21"/>
              </w:rPr>
              <w:t>浇冒口重</w:t>
            </w:r>
            <w:proofErr w:type="gramEnd"/>
            <w:r>
              <w:rPr>
                <w:rFonts w:ascii="Times New Roman" w:hAnsi="Times New Roman"/>
                <w:bCs/>
                <w:szCs w:val="21"/>
              </w:rPr>
              <w:t>(kg)</w:t>
            </w:r>
          </w:p>
        </w:tc>
        <w:tc>
          <w:tcPr>
            <w:tcW w:w="679" w:type="dxa"/>
            <w:vAlign w:val="center"/>
          </w:tcPr>
          <w:p w:rsidR="00032631" w:rsidRDefault="00032631">
            <w:pPr>
              <w:ind w:leftChars="-30" w:left="-63" w:rightChars="-30" w:right="-63"/>
              <w:jc w:val="center"/>
              <w:rPr>
                <w:rFonts w:ascii="Times New Roman" w:hAnsi="Times New Roman"/>
                <w:bCs/>
                <w:szCs w:val="21"/>
              </w:rPr>
            </w:pPr>
          </w:p>
        </w:tc>
        <w:tc>
          <w:tcPr>
            <w:tcW w:w="939"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浇口杯</w:t>
            </w:r>
          </w:p>
        </w:tc>
        <w:tc>
          <w:tcPr>
            <w:tcW w:w="997" w:type="dxa"/>
            <w:gridSpan w:val="2"/>
            <w:vAlign w:val="center"/>
          </w:tcPr>
          <w:p w:rsidR="00032631" w:rsidRDefault="00032631">
            <w:pPr>
              <w:ind w:leftChars="-30" w:left="-63" w:rightChars="-30" w:right="-63"/>
              <w:jc w:val="center"/>
              <w:rPr>
                <w:rFonts w:ascii="Times New Roman" w:hAnsi="Times New Roman"/>
                <w:bCs/>
                <w:szCs w:val="21"/>
              </w:rPr>
            </w:pPr>
          </w:p>
        </w:tc>
        <w:tc>
          <w:tcPr>
            <w:tcW w:w="860" w:type="dxa"/>
            <w:vAlign w:val="center"/>
          </w:tcPr>
          <w:p w:rsidR="00032631" w:rsidRDefault="00032631">
            <w:pPr>
              <w:ind w:leftChars="-30" w:left="-63" w:rightChars="-30" w:right="-63"/>
              <w:jc w:val="center"/>
              <w:rPr>
                <w:rFonts w:ascii="Times New Roman" w:hAnsi="Times New Roman"/>
                <w:bCs/>
                <w:szCs w:val="21"/>
              </w:rPr>
            </w:pPr>
          </w:p>
        </w:tc>
        <w:tc>
          <w:tcPr>
            <w:tcW w:w="920" w:type="dxa"/>
            <w:vAlign w:val="center"/>
          </w:tcPr>
          <w:p w:rsidR="00032631" w:rsidRDefault="00032631">
            <w:pPr>
              <w:ind w:leftChars="-30" w:left="-63" w:rightChars="-30" w:right="-63"/>
              <w:jc w:val="center"/>
              <w:rPr>
                <w:rFonts w:ascii="Times New Roman" w:hAnsi="Times New Roman"/>
                <w:bCs/>
                <w:szCs w:val="21"/>
              </w:rPr>
            </w:pPr>
          </w:p>
        </w:tc>
        <w:tc>
          <w:tcPr>
            <w:tcW w:w="877" w:type="dxa"/>
            <w:gridSpan w:val="3"/>
            <w:vMerge/>
            <w:tcBorders>
              <w:right w:val="single" w:sz="4" w:space="0" w:color="auto"/>
            </w:tcBorders>
            <w:vAlign w:val="center"/>
          </w:tcPr>
          <w:p w:rsidR="00032631" w:rsidRDefault="00032631">
            <w:pPr>
              <w:ind w:leftChars="-30" w:left="-63" w:rightChars="-30" w:right="-63"/>
              <w:jc w:val="center"/>
              <w:rPr>
                <w:rFonts w:ascii="Times New Roman" w:hAnsi="Times New Roman"/>
                <w:bCs/>
                <w:szCs w:val="21"/>
              </w:rPr>
            </w:pPr>
          </w:p>
        </w:tc>
        <w:tc>
          <w:tcPr>
            <w:tcW w:w="730" w:type="dxa"/>
            <w:gridSpan w:val="2"/>
            <w:tcBorders>
              <w:left w:val="single" w:sz="4" w:space="0" w:color="auto"/>
            </w:tcBorders>
            <w:vAlign w:val="center"/>
          </w:tcPr>
          <w:p w:rsidR="00032631" w:rsidRDefault="00C916E2">
            <w:pPr>
              <w:ind w:leftChars="-30" w:left="-63" w:rightChars="-30" w:right="-63"/>
              <w:jc w:val="center"/>
              <w:rPr>
                <w:rFonts w:ascii="Times New Roman" w:hAnsi="Times New Roman"/>
                <w:bCs/>
                <w:szCs w:val="21"/>
              </w:rPr>
            </w:pPr>
            <w:proofErr w:type="gramStart"/>
            <w:r>
              <w:rPr>
                <w:rFonts w:ascii="Times New Roman" w:hAnsi="Times New Roman"/>
                <w:bCs/>
                <w:szCs w:val="21"/>
              </w:rPr>
              <w:t>背砂</w:t>
            </w:r>
            <w:proofErr w:type="gramEnd"/>
          </w:p>
        </w:tc>
        <w:tc>
          <w:tcPr>
            <w:tcW w:w="946" w:type="dxa"/>
            <w:vAlign w:val="center"/>
          </w:tcPr>
          <w:p w:rsidR="00032631" w:rsidRDefault="00032631">
            <w:pPr>
              <w:ind w:leftChars="-30" w:left="-63" w:rightChars="-30" w:right="-63"/>
              <w:jc w:val="center"/>
              <w:rPr>
                <w:rFonts w:ascii="Times New Roman" w:hAnsi="Times New Roman"/>
                <w:bCs/>
                <w:szCs w:val="21"/>
              </w:rPr>
            </w:pPr>
          </w:p>
        </w:tc>
        <w:tc>
          <w:tcPr>
            <w:tcW w:w="1070" w:type="dxa"/>
            <w:vMerge/>
            <w:tcBorders>
              <w:bottom w:val="single" w:sz="4" w:space="0" w:color="auto"/>
              <w:right w:val="single" w:sz="4" w:space="0" w:color="auto"/>
            </w:tcBorders>
            <w:vAlign w:val="center"/>
          </w:tcPr>
          <w:p w:rsidR="00032631" w:rsidRDefault="00032631">
            <w:pPr>
              <w:ind w:leftChars="-30" w:left="-63" w:rightChars="-30" w:right="-63"/>
              <w:jc w:val="center"/>
              <w:rPr>
                <w:rFonts w:ascii="Times New Roman" w:hAnsi="Times New Roman"/>
                <w:bCs/>
                <w:szCs w:val="21"/>
              </w:rPr>
            </w:pPr>
          </w:p>
        </w:tc>
        <w:tc>
          <w:tcPr>
            <w:tcW w:w="642" w:type="dxa"/>
            <w:tcBorders>
              <w:lef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数量</w:t>
            </w:r>
          </w:p>
        </w:tc>
        <w:tc>
          <w:tcPr>
            <w:tcW w:w="630" w:type="dxa"/>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熔化</w:t>
            </w:r>
            <w:r>
              <w:rPr>
                <w:rFonts w:ascii="Times New Roman" w:hAnsi="Times New Roman"/>
                <w:bCs/>
                <w:szCs w:val="21"/>
              </w:rPr>
              <w:t>总重</w:t>
            </w:r>
            <w:r>
              <w:rPr>
                <w:rFonts w:ascii="Times New Roman" w:hAnsi="Times New Roman"/>
                <w:bCs/>
                <w:szCs w:val="21"/>
              </w:rPr>
              <w:t>(kg)</w:t>
            </w:r>
          </w:p>
        </w:tc>
        <w:tc>
          <w:tcPr>
            <w:tcW w:w="679" w:type="dxa"/>
            <w:vAlign w:val="center"/>
          </w:tcPr>
          <w:p w:rsidR="00032631" w:rsidRDefault="00032631">
            <w:pPr>
              <w:ind w:leftChars="-30" w:left="-63" w:rightChars="-30" w:right="-63"/>
              <w:jc w:val="center"/>
              <w:rPr>
                <w:rFonts w:ascii="Times New Roman" w:hAnsi="Times New Roman"/>
                <w:bCs/>
                <w:szCs w:val="21"/>
              </w:rPr>
            </w:pPr>
          </w:p>
        </w:tc>
        <w:tc>
          <w:tcPr>
            <w:tcW w:w="939"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直浇口</w:t>
            </w:r>
          </w:p>
        </w:tc>
        <w:tc>
          <w:tcPr>
            <w:tcW w:w="997" w:type="dxa"/>
            <w:gridSpan w:val="2"/>
            <w:vAlign w:val="center"/>
          </w:tcPr>
          <w:p w:rsidR="00032631" w:rsidRDefault="00032631">
            <w:pPr>
              <w:ind w:leftChars="-30" w:left="-63" w:rightChars="-30" w:right="-63"/>
              <w:jc w:val="center"/>
              <w:rPr>
                <w:rFonts w:ascii="Times New Roman" w:hAnsi="Times New Roman"/>
                <w:bCs/>
                <w:szCs w:val="21"/>
              </w:rPr>
            </w:pPr>
          </w:p>
        </w:tc>
        <w:tc>
          <w:tcPr>
            <w:tcW w:w="860" w:type="dxa"/>
            <w:vAlign w:val="center"/>
          </w:tcPr>
          <w:p w:rsidR="00032631" w:rsidRDefault="00032631">
            <w:pPr>
              <w:ind w:leftChars="-30" w:left="-63" w:rightChars="-30" w:right="-63"/>
              <w:jc w:val="center"/>
              <w:rPr>
                <w:rFonts w:ascii="Times New Roman" w:hAnsi="Times New Roman"/>
                <w:bCs/>
                <w:szCs w:val="21"/>
              </w:rPr>
            </w:pPr>
          </w:p>
        </w:tc>
        <w:tc>
          <w:tcPr>
            <w:tcW w:w="920" w:type="dxa"/>
            <w:vAlign w:val="center"/>
          </w:tcPr>
          <w:p w:rsidR="00032631" w:rsidRDefault="00032631">
            <w:pPr>
              <w:ind w:leftChars="-30" w:left="-63" w:rightChars="-30" w:right="-63"/>
              <w:jc w:val="center"/>
              <w:rPr>
                <w:rFonts w:ascii="Times New Roman" w:hAnsi="Times New Roman"/>
                <w:bCs/>
                <w:szCs w:val="21"/>
              </w:rPr>
            </w:pPr>
          </w:p>
        </w:tc>
        <w:tc>
          <w:tcPr>
            <w:tcW w:w="877" w:type="dxa"/>
            <w:gridSpan w:val="3"/>
            <w:vMerge w:val="restart"/>
            <w:tcBorders>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砂</w:t>
            </w:r>
            <w:r>
              <w:rPr>
                <w:rFonts w:ascii="Times New Roman" w:hAnsi="Times New Roman"/>
                <w:bCs/>
                <w:szCs w:val="21"/>
              </w:rPr>
              <w:t>芯</w:t>
            </w:r>
          </w:p>
        </w:tc>
        <w:tc>
          <w:tcPr>
            <w:tcW w:w="730" w:type="dxa"/>
            <w:gridSpan w:val="2"/>
            <w:tcBorders>
              <w:left w:val="single" w:sz="4" w:space="0" w:color="auto"/>
            </w:tcBorders>
            <w:vAlign w:val="center"/>
          </w:tcPr>
          <w:p w:rsidR="00032631" w:rsidRDefault="00C916E2">
            <w:pPr>
              <w:ind w:leftChars="-30" w:left="-63" w:rightChars="-30" w:right="-63"/>
              <w:jc w:val="center"/>
              <w:rPr>
                <w:rFonts w:ascii="Times New Roman" w:hAnsi="Times New Roman"/>
                <w:bCs/>
                <w:szCs w:val="21"/>
              </w:rPr>
            </w:pPr>
            <w:proofErr w:type="gramStart"/>
            <w:r>
              <w:rPr>
                <w:rFonts w:ascii="Times New Roman" w:hAnsi="Times New Roman"/>
                <w:bCs/>
                <w:szCs w:val="21"/>
              </w:rPr>
              <w:t>面砂</w:t>
            </w:r>
            <w:proofErr w:type="gramEnd"/>
          </w:p>
        </w:tc>
        <w:tc>
          <w:tcPr>
            <w:tcW w:w="946" w:type="dxa"/>
            <w:vAlign w:val="center"/>
          </w:tcPr>
          <w:p w:rsidR="00032631" w:rsidRDefault="00032631">
            <w:pPr>
              <w:ind w:leftChars="-30" w:left="-63" w:rightChars="-30" w:right="-63"/>
              <w:jc w:val="center"/>
              <w:rPr>
                <w:rFonts w:ascii="Times New Roman" w:hAnsi="Times New Roman"/>
                <w:bCs/>
                <w:szCs w:val="21"/>
              </w:rPr>
            </w:pPr>
          </w:p>
        </w:tc>
        <w:tc>
          <w:tcPr>
            <w:tcW w:w="1070" w:type="dxa"/>
            <w:vMerge w:val="restart"/>
            <w:tcBorders>
              <w:top w:val="single" w:sz="4" w:space="0" w:color="auto"/>
            </w:tcBorders>
            <w:vAlign w:val="center"/>
          </w:tcPr>
          <w:p w:rsidR="00032631" w:rsidRDefault="00C916E2">
            <w:pPr>
              <w:ind w:leftChars="-30" w:left="-63" w:rightChars="-30" w:right="-63"/>
              <w:jc w:val="center"/>
              <w:rPr>
                <w:rFonts w:ascii="Times New Roman" w:hAnsi="Times New Roman"/>
                <w:bCs/>
                <w:szCs w:val="21"/>
              </w:rPr>
            </w:pPr>
            <w:proofErr w:type="gramStart"/>
            <w:r>
              <w:rPr>
                <w:rFonts w:ascii="Times New Roman" w:hAnsi="Times New Roman"/>
                <w:bCs/>
                <w:szCs w:val="21"/>
              </w:rPr>
              <w:t>芯盒</w:t>
            </w:r>
            <w:proofErr w:type="gramEnd"/>
          </w:p>
        </w:tc>
        <w:tc>
          <w:tcPr>
            <w:tcW w:w="642"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种类</w:t>
            </w:r>
          </w:p>
        </w:tc>
        <w:tc>
          <w:tcPr>
            <w:tcW w:w="630" w:type="dxa"/>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工艺出品</w:t>
            </w:r>
            <w:r>
              <w:rPr>
                <w:rFonts w:ascii="Times New Roman" w:hAnsi="Times New Roman"/>
                <w:bCs/>
                <w:szCs w:val="21"/>
              </w:rPr>
              <w:t>率</w:t>
            </w:r>
            <w:r>
              <w:rPr>
                <w:rFonts w:ascii="Times New Roman" w:hAnsi="Times New Roman"/>
                <w:bCs/>
                <w:szCs w:val="21"/>
              </w:rPr>
              <w:t>(%)</w:t>
            </w:r>
          </w:p>
        </w:tc>
        <w:tc>
          <w:tcPr>
            <w:tcW w:w="679" w:type="dxa"/>
            <w:vAlign w:val="center"/>
          </w:tcPr>
          <w:p w:rsidR="00032631" w:rsidRDefault="00032631">
            <w:pPr>
              <w:ind w:leftChars="-30" w:left="-63" w:rightChars="-30" w:right="-63"/>
              <w:jc w:val="center"/>
              <w:rPr>
                <w:rFonts w:ascii="Times New Roman" w:hAnsi="Times New Roman"/>
                <w:bCs/>
                <w:szCs w:val="21"/>
              </w:rPr>
            </w:pPr>
          </w:p>
        </w:tc>
        <w:tc>
          <w:tcPr>
            <w:tcW w:w="939" w:type="dxa"/>
            <w:vAlign w:val="center"/>
          </w:tcPr>
          <w:p w:rsidR="00032631" w:rsidRDefault="00C916E2">
            <w:pPr>
              <w:ind w:leftChars="-30" w:left="-63" w:rightChars="-30" w:right="-63"/>
              <w:jc w:val="center"/>
              <w:rPr>
                <w:rFonts w:ascii="Times New Roman" w:hAnsi="Times New Roman"/>
                <w:bCs/>
                <w:szCs w:val="21"/>
              </w:rPr>
            </w:pPr>
            <w:proofErr w:type="gramStart"/>
            <w:r>
              <w:rPr>
                <w:rFonts w:ascii="Times New Roman" w:hAnsi="Times New Roman"/>
                <w:bCs/>
                <w:szCs w:val="21"/>
              </w:rPr>
              <w:t>横浇口</w:t>
            </w:r>
            <w:proofErr w:type="gramEnd"/>
          </w:p>
        </w:tc>
        <w:tc>
          <w:tcPr>
            <w:tcW w:w="997" w:type="dxa"/>
            <w:gridSpan w:val="2"/>
            <w:vAlign w:val="center"/>
          </w:tcPr>
          <w:p w:rsidR="00032631" w:rsidRDefault="00032631">
            <w:pPr>
              <w:ind w:leftChars="-30" w:left="-63" w:rightChars="-30" w:right="-63"/>
              <w:jc w:val="center"/>
              <w:rPr>
                <w:rFonts w:ascii="Times New Roman" w:hAnsi="Times New Roman"/>
                <w:bCs/>
                <w:szCs w:val="21"/>
              </w:rPr>
            </w:pPr>
          </w:p>
        </w:tc>
        <w:tc>
          <w:tcPr>
            <w:tcW w:w="860" w:type="dxa"/>
            <w:vAlign w:val="center"/>
          </w:tcPr>
          <w:p w:rsidR="00032631" w:rsidRDefault="00032631">
            <w:pPr>
              <w:ind w:leftChars="-30" w:left="-63" w:rightChars="-30" w:right="-63"/>
              <w:jc w:val="center"/>
              <w:rPr>
                <w:rFonts w:ascii="Times New Roman" w:hAnsi="Times New Roman"/>
                <w:bCs/>
                <w:szCs w:val="21"/>
              </w:rPr>
            </w:pPr>
          </w:p>
        </w:tc>
        <w:tc>
          <w:tcPr>
            <w:tcW w:w="920" w:type="dxa"/>
            <w:vAlign w:val="center"/>
          </w:tcPr>
          <w:p w:rsidR="00032631" w:rsidRDefault="00032631">
            <w:pPr>
              <w:ind w:leftChars="-30" w:left="-63" w:rightChars="-30" w:right="-63"/>
              <w:jc w:val="center"/>
              <w:rPr>
                <w:rFonts w:ascii="Times New Roman" w:hAnsi="Times New Roman"/>
                <w:bCs/>
                <w:szCs w:val="21"/>
              </w:rPr>
            </w:pPr>
          </w:p>
        </w:tc>
        <w:tc>
          <w:tcPr>
            <w:tcW w:w="877" w:type="dxa"/>
            <w:gridSpan w:val="3"/>
            <w:vMerge/>
            <w:tcBorders>
              <w:right w:val="single" w:sz="4" w:space="0" w:color="auto"/>
            </w:tcBorders>
            <w:vAlign w:val="center"/>
          </w:tcPr>
          <w:p w:rsidR="00032631" w:rsidRDefault="00032631">
            <w:pPr>
              <w:ind w:leftChars="-30" w:left="-63" w:rightChars="-30" w:right="-63"/>
              <w:jc w:val="center"/>
              <w:rPr>
                <w:rFonts w:ascii="Times New Roman" w:hAnsi="Times New Roman"/>
                <w:bCs/>
                <w:szCs w:val="21"/>
              </w:rPr>
            </w:pPr>
          </w:p>
        </w:tc>
        <w:tc>
          <w:tcPr>
            <w:tcW w:w="730" w:type="dxa"/>
            <w:gridSpan w:val="2"/>
            <w:tcBorders>
              <w:left w:val="single" w:sz="4" w:space="0" w:color="auto"/>
            </w:tcBorders>
            <w:vAlign w:val="center"/>
          </w:tcPr>
          <w:p w:rsidR="00032631" w:rsidRDefault="00C916E2">
            <w:pPr>
              <w:ind w:leftChars="-30" w:left="-63" w:rightChars="-30" w:right="-63"/>
              <w:jc w:val="center"/>
              <w:rPr>
                <w:rFonts w:ascii="Times New Roman" w:hAnsi="Times New Roman"/>
                <w:bCs/>
                <w:szCs w:val="21"/>
              </w:rPr>
            </w:pPr>
            <w:proofErr w:type="gramStart"/>
            <w:r>
              <w:rPr>
                <w:rFonts w:ascii="Times New Roman" w:hAnsi="Times New Roman"/>
                <w:bCs/>
                <w:szCs w:val="21"/>
              </w:rPr>
              <w:t>背砂</w:t>
            </w:r>
            <w:proofErr w:type="gramEnd"/>
          </w:p>
        </w:tc>
        <w:tc>
          <w:tcPr>
            <w:tcW w:w="946" w:type="dxa"/>
            <w:vAlign w:val="center"/>
          </w:tcPr>
          <w:p w:rsidR="00032631" w:rsidRDefault="00032631">
            <w:pPr>
              <w:ind w:leftChars="-30" w:left="-63" w:rightChars="-30" w:right="-63"/>
              <w:jc w:val="center"/>
              <w:rPr>
                <w:rFonts w:ascii="Times New Roman" w:hAnsi="Times New Roman"/>
                <w:bCs/>
                <w:szCs w:val="21"/>
              </w:rPr>
            </w:pPr>
          </w:p>
        </w:tc>
        <w:tc>
          <w:tcPr>
            <w:tcW w:w="1070" w:type="dxa"/>
            <w:vMerge/>
            <w:vAlign w:val="center"/>
          </w:tcPr>
          <w:p w:rsidR="00032631" w:rsidRDefault="00032631">
            <w:pPr>
              <w:ind w:leftChars="-30" w:left="-63" w:rightChars="-30" w:right="-63"/>
              <w:jc w:val="center"/>
              <w:rPr>
                <w:rFonts w:ascii="Times New Roman" w:hAnsi="Times New Roman"/>
                <w:bCs/>
                <w:szCs w:val="21"/>
              </w:rPr>
            </w:pPr>
          </w:p>
        </w:tc>
        <w:tc>
          <w:tcPr>
            <w:tcW w:w="642"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数量</w:t>
            </w:r>
          </w:p>
        </w:tc>
        <w:tc>
          <w:tcPr>
            <w:tcW w:w="630" w:type="dxa"/>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精炼温度</w:t>
            </w:r>
          </w:p>
        </w:tc>
        <w:tc>
          <w:tcPr>
            <w:tcW w:w="679" w:type="dxa"/>
            <w:vAlign w:val="center"/>
          </w:tcPr>
          <w:p w:rsidR="00032631" w:rsidRDefault="00032631">
            <w:pPr>
              <w:ind w:leftChars="-30" w:left="-63" w:rightChars="-30" w:right="-63"/>
              <w:jc w:val="center"/>
              <w:rPr>
                <w:rFonts w:ascii="Times New Roman" w:hAnsi="Times New Roman"/>
                <w:bCs/>
                <w:szCs w:val="21"/>
              </w:rPr>
            </w:pPr>
          </w:p>
        </w:tc>
        <w:tc>
          <w:tcPr>
            <w:tcW w:w="939"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内浇口</w:t>
            </w:r>
          </w:p>
        </w:tc>
        <w:tc>
          <w:tcPr>
            <w:tcW w:w="997" w:type="dxa"/>
            <w:gridSpan w:val="2"/>
            <w:vAlign w:val="center"/>
          </w:tcPr>
          <w:p w:rsidR="00032631" w:rsidRDefault="00032631">
            <w:pPr>
              <w:ind w:leftChars="-30" w:left="-63" w:rightChars="-30" w:right="-63"/>
              <w:jc w:val="center"/>
              <w:rPr>
                <w:rFonts w:ascii="Times New Roman" w:hAnsi="Times New Roman"/>
                <w:bCs/>
                <w:szCs w:val="21"/>
              </w:rPr>
            </w:pPr>
          </w:p>
        </w:tc>
        <w:tc>
          <w:tcPr>
            <w:tcW w:w="860" w:type="dxa"/>
            <w:vAlign w:val="center"/>
          </w:tcPr>
          <w:p w:rsidR="00032631" w:rsidRDefault="00032631">
            <w:pPr>
              <w:ind w:leftChars="-30" w:left="-63" w:rightChars="-30" w:right="-63"/>
              <w:jc w:val="center"/>
              <w:rPr>
                <w:rFonts w:ascii="Times New Roman" w:hAnsi="Times New Roman"/>
                <w:bCs/>
                <w:szCs w:val="21"/>
              </w:rPr>
            </w:pPr>
          </w:p>
        </w:tc>
        <w:tc>
          <w:tcPr>
            <w:tcW w:w="920" w:type="dxa"/>
            <w:vAlign w:val="center"/>
          </w:tcPr>
          <w:p w:rsidR="00032631" w:rsidRDefault="00032631">
            <w:pPr>
              <w:ind w:leftChars="-30" w:left="-63" w:rightChars="-30" w:right="-63"/>
              <w:jc w:val="center"/>
              <w:rPr>
                <w:rFonts w:ascii="Times New Roman" w:hAnsi="Times New Roman"/>
                <w:bCs/>
                <w:szCs w:val="21"/>
              </w:rPr>
            </w:pPr>
          </w:p>
        </w:tc>
        <w:tc>
          <w:tcPr>
            <w:tcW w:w="1607" w:type="dxa"/>
            <w:gridSpan w:val="5"/>
            <w:tcBorders>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砂箱尺寸</w:t>
            </w:r>
          </w:p>
        </w:tc>
        <w:tc>
          <w:tcPr>
            <w:tcW w:w="946" w:type="dxa"/>
            <w:tcBorders>
              <w:left w:val="single" w:sz="4" w:space="0" w:color="auto"/>
            </w:tcBorders>
            <w:vAlign w:val="center"/>
          </w:tcPr>
          <w:p w:rsidR="00032631" w:rsidRDefault="00032631">
            <w:pPr>
              <w:ind w:leftChars="-30" w:left="-63" w:rightChars="-30" w:right="-63"/>
              <w:jc w:val="center"/>
              <w:rPr>
                <w:rFonts w:ascii="Times New Roman" w:hAnsi="Times New Roman"/>
                <w:bCs/>
                <w:szCs w:val="21"/>
              </w:rPr>
            </w:pPr>
          </w:p>
        </w:tc>
        <w:tc>
          <w:tcPr>
            <w:tcW w:w="1070"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造型方法</w:t>
            </w:r>
          </w:p>
        </w:tc>
        <w:tc>
          <w:tcPr>
            <w:tcW w:w="1272" w:type="dxa"/>
            <w:gridSpan w:val="2"/>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195" w:type="dxa"/>
            <w:vAlign w:val="center"/>
          </w:tcPr>
          <w:p w:rsidR="00032631" w:rsidRDefault="00C916E2">
            <w:pPr>
              <w:ind w:rightChars="-30" w:right="-63"/>
              <w:rPr>
                <w:rFonts w:ascii="Times New Roman" w:hAnsi="Times New Roman"/>
                <w:bCs/>
                <w:szCs w:val="21"/>
              </w:rPr>
            </w:pPr>
            <w:r>
              <w:rPr>
                <w:rFonts w:ascii="Times New Roman" w:hAnsi="Times New Roman"/>
                <w:bCs/>
                <w:szCs w:val="21"/>
              </w:rPr>
              <w:t>浇注温度</w:t>
            </w:r>
            <w:r>
              <w:rPr>
                <w:rFonts w:ascii="Times New Roman" w:hAnsi="Times New Roman"/>
                <w:bCs/>
                <w:szCs w:val="21"/>
              </w:rPr>
              <w:t>(℃)</w:t>
            </w:r>
          </w:p>
        </w:tc>
        <w:tc>
          <w:tcPr>
            <w:tcW w:w="679" w:type="dxa"/>
            <w:vAlign w:val="center"/>
          </w:tcPr>
          <w:p w:rsidR="00032631" w:rsidRDefault="00032631">
            <w:pPr>
              <w:ind w:leftChars="-30" w:left="-63" w:rightChars="-30" w:right="-63"/>
              <w:jc w:val="center"/>
              <w:rPr>
                <w:rFonts w:ascii="Times New Roman" w:hAnsi="Times New Roman"/>
                <w:bCs/>
                <w:szCs w:val="21"/>
              </w:rPr>
            </w:pPr>
          </w:p>
        </w:tc>
        <w:tc>
          <w:tcPr>
            <w:tcW w:w="939" w:type="dxa"/>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精炼时间</w:t>
            </w:r>
          </w:p>
        </w:tc>
        <w:tc>
          <w:tcPr>
            <w:tcW w:w="1857" w:type="dxa"/>
            <w:gridSpan w:val="3"/>
            <w:vAlign w:val="center"/>
          </w:tcPr>
          <w:p w:rsidR="00032631" w:rsidRDefault="00032631">
            <w:pPr>
              <w:ind w:leftChars="-30" w:left="-63" w:rightChars="-30" w:right="-63"/>
              <w:jc w:val="center"/>
              <w:rPr>
                <w:rFonts w:ascii="Times New Roman" w:hAnsi="Times New Roman"/>
                <w:bCs/>
                <w:szCs w:val="21"/>
              </w:rPr>
            </w:pPr>
          </w:p>
        </w:tc>
        <w:tc>
          <w:tcPr>
            <w:tcW w:w="4543" w:type="dxa"/>
            <w:gridSpan w:val="8"/>
            <w:tcBorders>
              <w:right w:val="single" w:sz="4" w:space="0" w:color="auto"/>
            </w:tcBorders>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hint="eastAsia"/>
                <w:bCs/>
                <w:szCs w:val="21"/>
              </w:rPr>
              <w:t>熔化总时间</w:t>
            </w:r>
          </w:p>
        </w:tc>
        <w:tc>
          <w:tcPr>
            <w:tcW w:w="1272" w:type="dxa"/>
            <w:gridSpan w:val="2"/>
            <w:tcBorders>
              <w:left w:val="single" w:sz="4" w:space="0" w:color="auto"/>
            </w:tcBorders>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3243" w:type="dxa"/>
            <w:gridSpan w:val="4"/>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保温时间</w:t>
            </w:r>
            <w:r>
              <w:rPr>
                <w:rFonts w:ascii="Times New Roman" w:hAnsi="Times New Roman"/>
                <w:bCs/>
                <w:szCs w:val="21"/>
              </w:rPr>
              <w:t>(h)</w:t>
            </w:r>
            <w:r>
              <w:rPr>
                <w:rFonts w:ascii="Times New Roman" w:hAnsi="Times New Roman"/>
                <w:bCs/>
                <w:szCs w:val="21"/>
              </w:rPr>
              <w:t>（浇注后到打箱）</w:t>
            </w:r>
          </w:p>
        </w:tc>
        <w:tc>
          <w:tcPr>
            <w:tcW w:w="2747" w:type="dxa"/>
            <w:gridSpan w:val="4"/>
            <w:vAlign w:val="center"/>
          </w:tcPr>
          <w:p w:rsidR="00032631" w:rsidRDefault="00032631">
            <w:pPr>
              <w:ind w:leftChars="-30" w:left="-63" w:rightChars="-30" w:right="-63"/>
              <w:jc w:val="center"/>
              <w:rPr>
                <w:rFonts w:ascii="Times New Roman" w:hAnsi="Times New Roman"/>
                <w:bCs/>
                <w:szCs w:val="21"/>
              </w:rPr>
            </w:pPr>
          </w:p>
        </w:tc>
        <w:tc>
          <w:tcPr>
            <w:tcW w:w="961" w:type="dxa"/>
            <w:gridSpan w:val="3"/>
            <w:vAlign w:val="center"/>
          </w:tcPr>
          <w:p w:rsidR="00032631" w:rsidRDefault="00C916E2">
            <w:pPr>
              <w:ind w:leftChars="-30" w:left="-63" w:rightChars="-30" w:right="-63"/>
              <w:jc w:val="center"/>
              <w:rPr>
                <w:rFonts w:ascii="Times New Roman" w:hAnsi="Times New Roman"/>
                <w:bCs/>
                <w:szCs w:val="21"/>
              </w:rPr>
            </w:pPr>
            <w:r>
              <w:rPr>
                <w:rFonts w:ascii="Times New Roman" w:hAnsi="Times New Roman"/>
                <w:bCs/>
                <w:szCs w:val="21"/>
              </w:rPr>
              <w:t>其他</w:t>
            </w:r>
          </w:p>
        </w:tc>
        <w:tc>
          <w:tcPr>
            <w:tcW w:w="3534" w:type="dxa"/>
            <w:gridSpan w:val="5"/>
            <w:vAlign w:val="center"/>
          </w:tcPr>
          <w:p w:rsidR="00032631" w:rsidRDefault="00032631">
            <w:pPr>
              <w:ind w:leftChars="-30" w:left="-63" w:rightChars="-30" w:right="-63"/>
              <w:jc w:val="center"/>
              <w:rPr>
                <w:rFonts w:ascii="Times New Roman" w:hAnsi="Times New Roman"/>
                <w:bCs/>
                <w:szCs w:val="21"/>
              </w:rPr>
            </w:pPr>
          </w:p>
        </w:tc>
      </w:tr>
      <w:tr w:rsidR="00032631">
        <w:trPr>
          <w:jc w:val="center"/>
        </w:trPr>
        <w:tc>
          <w:tcPr>
            <w:tcW w:w="10485" w:type="dxa"/>
            <w:gridSpan w:val="16"/>
          </w:tcPr>
          <w:p w:rsidR="00032631" w:rsidRDefault="00032631">
            <w:pPr>
              <w:rPr>
                <w:rFonts w:ascii="Times New Roman" w:hAnsi="Times New Roman"/>
                <w:bCs/>
                <w:szCs w:val="21"/>
              </w:rPr>
            </w:pPr>
          </w:p>
          <w:p w:rsidR="00032631" w:rsidRDefault="00C916E2">
            <w:pPr>
              <w:rPr>
                <w:rFonts w:ascii="Times New Roman" w:hAnsi="Times New Roman"/>
                <w:bCs/>
                <w:szCs w:val="21"/>
              </w:rPr>
            </w:pPr>
            <w:r>
              <w:rPr>
                <w:rFonts w:ascii="Times New Roman" w:hAnsi="Times New Roman"/>
                <w:bCs/>
                <w:szCs w:val="21"/>
              </w:rPr>
              <w:t>模型要求：</w:t>
            </w:r>
            <w:r>
              <w:rPr>
                <w:rFonts w:ascii="Times New Roman" w:hAnsi="Times New Roman"/>
                <w:bCs/>
                <w:szCs w:val="21"/>
              </w:rPr>
              <w:t xml:space="preserve"> </w:t>
            </w:r>
          </w:p>
          <w:p w:rsidR="00032631" w:rsidRDefault="00C916E2">
            <w:pPr>
              <w:ind w:firstLineChars="200" w:firstLine="420"/>
              <w:rPr>
                <w:rFonts w:ascii="Times New Roman" w:hAnsi="Times New Roman"/>
                <w:bCs/>
                <w:szCs w:val="21"/>
              </w:rPr>
            </w:pPr>
            <w:r>
              <w:rPr>
                <w:rFonts w:ascii="Times New Roman" w:hAnsi="Times New Roman"/>
                <w:bCs/>
                <w:szCs w:val="21"/>
              </w:rPr>
              <w:t>（简要对模型质量、材料、制造注意事项等提出的要求）</w:t>
            </w:r>
          </w:p>
          <w:p w:rsidR="00032631" w:rsidRDefault="00032631">
            <w:pPr>
              <w:rPr>
                <w:rFonts w:ascii="Times New Roman" w:hAnsi="Times New Roman"/>
                <w:bCs/>
                <w:szCs w:val="21"/>
              </w:rPr>
            </w:pPr>
          </w:p>
          <w:p w:rsidR="00032631" w:rsidRDefault="00032631">
            <w:pPr>
              <w:rPr>
                <w:rFonts w:ascii="Times New Roman" w:hAnsi="Times New Roman"/>
                <w:bCs/>
                <w:szCs w:val="21"/>
              </w:rPr>
            </w:pPr>
          </w:p>
          <w:p w:rsidR="00032631" w:rsidRDefault="00032631">
            <w:pPr>
              <w:rPr>
                <w:rFonts w:ascii="Times New Roman" w:hAnsi="Times New Roman"/>
                <w:bCs/>
                <w:szCs w:val="21"/>
              </w:rPr>
            </w:pPr>
          </w:p>
          <w:p w:rsidR="00032631" w:rsidRDefault="00C916E2">
            <w:pPr>
              <w:rPr>
                <w:rFonts w:ascii="Times New Roman" w:hAnsi="Times New Roman"/>
                <w:bCs/>
                <w:szCs w:val="21"/>
              </w:rPr>
            </w:pPr>
            <w:r>
              <w:rPr>
                <w:rFonts w:ascii="Times New Roman" w:hAnsi="Times New Roman"/>
                <w:bCs/>
                <w:szCs w:val="21"/>
              </w:rPr>
              <w:t>造型</w:t>
            </w:r>
            <w:proofErr w:type="gramStart"/>
            <w:r>
              <w:rPr>
                <w:rFonts w:ascii="Times New Roman" w:hAnsi="Times New Roman" w:hint="eastAsia"/>
                <w:bCs/>
                <w:szCs w:val="21"/>
              </w:rPr>
              <w:t>制芯</w:t>
            </w:r>
            <w:r>
              <w:rPr>
                <w:rFonts w:ascii="Times New Roman" w:hAnsi="Times New Roman"/>
                <w:bCs/>
                <w:szCs w:val="21"/>
              </w:rPr>
              <w:t>操作</w:t>
            </w:r>
            <w:proofErr w:type="gramEnd"/>
            <w:r>
              <w:rPr>
                <w:rFonts w:ascii="Times New Roman" w:hAnsi="Times New Roman"/>
                <w:bCs/>
                <w:szCs w:val="21"/>
              </w:rPr>
              <w:t>要求：</w:t>
            </w:r>
          </w:p>
          <w:p w:rsidR="00032631" w:rsidRDefault="00C916E2">
            <w:pPr>
              <w:ind w:firstLineChars="200" w:firstLine="420"/>
              <w:rPr>
                <w:rFonts w:ascii="Times New Roman" w:hAnsi="Times New Roman"/>
                <w:bCs/>
                <w:szCs w:val="21"/>
              </w:rPr>
            </w:pPr>
            <w:r>
              <w:rPr>
                <w:rFonts w:ascii="Times New Roman" w:hAnsi="Times New Roman"/>
                <w:bCs/>
                <w:szCs w:val="21"/>
              </w:rPr>
              <w:t>（对造型操作过程、质量、材料、安全、注意事项等，如砂型紧实度、干燥、出气、尺寸控制、</w:t>
            </w:r>
            <w:proofErr w:type="gramStart"/>
            <w:r>
              <w:rPr>
                <w:rFonts w:ascii="Times New Roman" w:hAnsi="Times New Roman"/>
                <w:bCs/>
                <w:szCs w:val="21"/>
              </w:rPr>
              <w:t>下芯精度</w:t>
            </w:r>
            <w:proofErr w:type="gramEnd"/>
            <w:r>
              <w:rPr>
                <w:rFonts w:ascii="Times New Roman" w:hAnsi="Times New Roman"/>
                <w:bCs/>
                <w:szCs w:val="21"/>
              </w:rPr>
              <w:t>控制、冷铁、芯撑、涂料等等描述）</w:t>
            </w:r>
          </w:p>
          <w:p w:rsidR="00032631" w:rsidRDefault="00032631">
            <w:pPr>
              <w:rPr>
                <w:rFonts w:ascii="Times New Roman" w:hAnsi="Times New Roman"/>
                <w:bCs/>
                <w:szCs w:val="21"/>
              </w:rPr>
            </w:pPr>
          </w:p>
          <w:p w:rsidR="00032631" w:rsidRDefault="00032631">
            <w:pPr>
              <w:rPr>
                <w:rFonts w:ascii="Times New Roman" w:hAnsi="Times New Roman"/>
                <w:bCs/>
                <w:szCs w:val="21"/>
              </w:rPr>
            </w:pPr>
          </w:p>
          <w:p w:rsidR="00032631" w:rsidRDefault="00032631">
            <w:pPr>
              <w:rPr>
                <w:rFonts w:ascii="Times New Roman" w:hAnsi="Times New Roman"/>
                <w:bCs/>
                <w:szCs w:val="21"/>
              </w:rPr>
            </w:pPr>
          </w:p>
          <w:p w:rsidR="00032631" w:rsidRDefault="00C916E2">
            <w:pPr>
              <w:rPr>
                <w:rFonts w:ascii="Times New Roman" w:hAnsi="Times New Roman"/>
                <w:bCs/>
                <w:szCs w:val="21"/>
              </w:rPr>
            </w:pPr>
            <w:r>
              <w:rPr>
                <w:rFonts w:ascii="Times New Roman" w:hAnsi="Times New Roman" w:hint="eastAsia"/>
                <w:bCs/>
                <w:szCs w:val="21"/>
              </w:rPr>
              <w:t>组合、</w:t>
            </w:r>
            <w:r>
              <w:rPr>
                <w:rFonts w:ascii="Times New Roman" w:hAnsi="Times New Roman"/>
                <w:bCs/>
                <w:szCs w:val="21"/>
              </w:rPr>
              <w:t>浇注方案：</w:t>
            </w:r>
          </w:p>
          <w:p w:rsidR="00032631" w:rsidRDefault="00C916E2">
            <w:pPr>
              <w:ind w:firstLineChars="200" w:firstLine="420"/>
              <w:rPr>
                <w:rFonts w:ascii="Times New Roman" w:hAnsi="Times New Roman"/>
                <w:bCs/>
                <w:szCs w:val="21"/>
              </w:rPr>
            </w:pPr>
            <w:r>
              <w:rPr>
                <w:rFonts w:ascii="Times New Roman" w:hAnsi="Times New Roman"/>
                <w:bCs/>
                <w:szCs w:val="21"/>
              </w:rPr>
              <w:t>（对浇注操作过程、温度、安全、注意事项等描述）</w:t>
            </w:r>
          </w:p>
          <w:p w:rsidR="00032631" w:rsidRDefault="00032631">
            <w:pPr>
              <w:ind w:firstLineChars="200" w:firstLine="420"/>
              <w:rPr>
                <w:rFonts w:ascii="Times New Roman" w:hAnsi="Times New Roman"/>
                <w:bCs/>
                <w:szCs w:val="21"/>
              </w:rPr>
            </w:pPr>
          </w:p>
          <w:p w:rsidR="00032631" w:rsidRDefault="00032631">
            <w:pPr>
              <w:ind w:firstLineChars="200" w:firstLine="420"/>
              <w:rPr>
                <w:rFonts w:ascii="Times New Roman" w:hAnsi="Times New Roman"/>
                <w:bCs/>
                <w:szCs w:val="21"/>
              </w:rPr>
            </w:pPr>
          </w:p>
          <w:p w:rsidR="00032631" w:rsidRDefault="00032631">
            <w:pPr>
              <w:ind w:firstLineChars="200" w:firstLine="420"/>
              <w:rPr>
                <w:rFonts w:ascii="Times New Roman" w:hAnsi="Times New Roman"/>
                <w:bCs/>
                <w:szCs w:val="21"/>
              </w:rPr>
            </w:pPr>
          </w:p>
          <w:p w:rsidR="00032631" w:rsidRDefault="00032631">
            <w:pPr>
              <w:rPr>
                <w:rFonts w:ascii="Times New Roman" w:hAnsi="Times New Roman"/>
                <w:bCs/>
                <w:szCs w:val="21"/>
              </w:rPr>
            </w:pPr>
          </w:p>
          <w:p w:rsidR="00032631" w:rsidRDefault="00C916E2">
            <w:pPr>
              <w:rPr>
                <w:rFonts w:ascii="Times New Roman" w:hAnsi="Times New Roman"/>
                <w:bCs/>
                <w:szCs w:val="21"/>
              </w:rPr>
            </w:pPr>
            <w:r>
              <w:rPr>
                <w:rFonts w:ascii="Times New Roman" w:hAnsi="Times New Roman" w:hint="eastAsia"/>
                <w:bCs/>
                <w:szCs w:val="21"/>
              </w:rPr>
              <w:t>后处理（落砂、清理、焊接、热处理）</w:t>
            </w:r>
            <w:r>
              <w:rPr>
                <w:rFonts w:ascii="Times New Roman" w:hAnsi="Times New Roman"/>
                <w:bCs/>
                <w:szCs w:val="21"/>
              </w:rPr>
              <w:t>技术要求：</w:t>
            </w:r>
          </w:p>
          <w:p w:rsidR="00032631" w:rsidRDefault="00C916E2">
            <w:pPr>
              <w:ind w:firstLineChars="200" w:firstLine="420"/>
              <w:rPr>
                <w:rFonts w:ascii="Times New Roman" w:hAnsi="Times New Roman"/>
                <w:bCs/>
                <w:szCs w:val="21"/>
              </w:rPr>
            </w:pPr>
            <w:r>
              <w:rPr>
                <w:rFonts w:ascii="Times New Roman" w:hAnsi="Times New Roman"/>
                <w:bCs/>
                <w:szCs w:val="21"/>
              </w:rPr>
              <w:t>（对清理操作过程、质量、温度、安全、注意事项等描述）</w:t>
            </w:r>
          </w:p>
          <w:p w:rsidR="00032631" w:rsidRDefault="00032631">
            <w:pPr>
              <w:rPr>
                <w:rFonts w:ascii="Times New Roman" w:hAnsi="Times New Roman"/>
                <w:bCs/>
                <w:szCs w:val="21"/>
              </w:rPr>
            </w:pPr>
          </w:p>
          <w:p w:rsidR="00032631" w:rsidRDefault="00032631">
            <w:pPr>
              <w:rPr>
                <w:rFonts w:ascii="Times New Roman" w:hAnsi="Times New Roman"/>
                <w:bCs/>
                <w:szCs w:val="21"/>
              </w:rPr>
            </w:pPr>
          </w:p>
          <w:p w:rsidR="00032631" w:rsidRDefault="00032631">
            <w:pPr>
              <w:ind w:firstLineChars="200" w:firstLine="420"/>
              <w:rPr>
                <w:rFonts w:ascii="Times New Roman" w:hAnsi="Times New Roman"/>
                <w:bCs/>
                <w:szCs w:val="21"/>
              </w:rPr>
            </w:pPr>
          </w:p>
          <w:p w:rsidR="00032631" w:rsidRDefault="00032631">
            <w:pPr>
              <w:rPr>
                <w:rFonts w:ascii="Times New Roman" w:hAnsi="Times New Roman"/>
                <w:bCs/>
                <w:szCs w:val="21"/>
              </w:rPr>
            </w:pPr>
          </w:p>
        </w:tc>
      </w:tr>
    </w:tbl>
    <w:p w:rsidR="00032631" w:rsidRDefault="00032631">
      <w:pPr>
        <w:rPr>
          <w:b/>
        </w:rPr>
      </w:pPr>
    </w:p>
    <w:p w:rsidR="00032631" w:rsidRDefault="00032631">
      <w:pPr>
        <w:spacing w:line="360" w:lineRule="auto"/>
        <w:rPr>
          <w:rFonts w:ascii="Times New Roman" w:eastAsia="宋体" w:hAnsi="Times New Roman"/>
          <w:sz w:val="24"/>
          <w:szCs w:val="24"/>
        </w:rPr>
      </w:pPr>
    </w:p>
    <w:p w:rsidR="00032631" w:rsidRDefault="00C916E2">
      <w:pPr>
        <w:spacing w:line="360" w:lineRule="auto"/>
        <w:rPr>
          <w:rFonts w:ascii="Times New Roman" w:eastAsia="宋体" w:hAnsi="Times New Roman"/>
          <w:sz w:val="24"/>
          <w:szCs w:val="24"/>
        </w:rPr>
      </w:pPr>
      <w:r>
        <w:rPr>
          <w:rFonts w:ascii="Times New Roman" w:eastAsia="宋体" w:hAnsi="Times New Roman"/>
          <w:sz w:val="24"/>
          <w:szCs w:val="24"/>
        </w:rPr>
        <w:lastRenderedPageBreak/>
        <w:t>4.4</w:t>
      </w:r>
      <w:r>
        <w:rPr>
          <w:rFonts w:ascii="Times New Roman" w:eastAsia="宋体" w:hAnsi="Times New Roman" w:hint="eastAsia"/>
          <w:sz w:val="24"/>
          <w:szCs w:val="24"/>
        </w:rPr>
        <w:t xml:space="preserve"> </w:t>
      </w:r>
      <w:r>
        <w:rPr>
          <w:rFonts w:ascii="Times New Roman" w:eastAsia="宋体" w:hAnsi="Times New Roman"/>
          <w:sz w:val="24"/>
          <w:szCs w:val="24"/>
        </w:rPr>
        <w:t>零件的理解和分析</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铸造工艺要有科学性、严谨性、合理性以及工艺中是否考虑节能减排，要能够反映及实现铸件的技术要求，展现出作者是否掌握铸造工艺设计基本原理。</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所选择的工艺方案要与零件图纸上的技术要求、相关标准互相吻合与衔接，以便使生产出来的铸件与图纸要求形成一个完整的统一。如：根据产品批量，选择出造型方法、模型种类、数量；根据铸件材质和辅助材料，选择相关的工艺参数；根据尺寸及尺寸精度，确定控制参数和手段等等。</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首先，要对工艺参数的确定及其选择依据、造型操作过程要作重点描述，其次，对清理过程的要求作一些适当描述，对相临工序要求作简要描述，如熔炼、浇铸、热处理等。</w:t>
      </w:r>
    </w:p>
    <w:p w:rsidR="00032631" w:rsidRDefault="00C916E2">
      <w:pPr>
        <w:spacing w:line="360" w:lineRule="auto"/>
        <w:rPr>
          <w:rFonts w:ascii="Times New Roman" w:eastAsia="宋体" w:hAnsi="Times New Roman"/>
          <w:sz w:val="24"/>
          <w:szCs w:val="24"/>
        </w:rPr>
      </w:pPr>
      <w:r>
        <w:rPr>
          <w:rFonts w:ascii="Times New Roman" w:eastAsia="宋体" w:hAnsi="Times New Roman"/>
          <w:sz w:val="24"/>
          <w:szCs w:val="24"/>
        </w:rPr>
        <w:t>4.5</w:t>
      </w:r>
      <w:r>
        <w:rPr>
          <w:rFonts w:ascii="Times New Roman" w:eastAsia="宋体" w:hAnsi="Times New Roman" w:hint="eastAsia"/>
          <w:sz w:val="24"/>
          <w:szCs w:val="24"/>
        </w:rPr>
        <w:t xml:space="preserve"> </w:t>
      </w:r>
      <w:r>
        <w:rPr>
          <w:rFonts w:ascii="Times New Roman" w:eastAsia="宋体" w:hAnsi="Times New Roman"/>
          <w:sz w:val="24"/>
          <w:szCs w:val="24"/>
        </w:rPr>
        <w:t>辅助手段的选择与使用</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使用计算机应用软件进行工艺分析是十分必要的，但要注意限度，不是使用的应用软件做的图样越多就越好，适当地选出几幅能够对工艺设计方案进行分析与验证的过程和结果的图片放在作品中，并加以分析即可。</w:t>
      </w:r>
    </w:p>
    <w:p w:rsidR="00032631" w:rsidRDefault="00C916E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计算机应用软件一般有</w:t>
      </w:r>
      <w:r>
        <w:rPr>
          <w:rFonts w:ascii="Times New Roman" w:eastAsia="宋体" w:hAnsi="Times New Roman"/>
          <w:sz w:val="24"/>
          <w:szCs w:val="24"/>
        </w:rPr>
        <w:t>CAD</w:t>
      </w:r>
      <w:r>
        <w:rPr>
          <w:rFonts w:ascii="Times New Roman" w:eastAsia="宋体" w:hAnsi="Times New Roman"/>
          <w:sz w:val="24"/>
          <w:szCs w:val="24"/>
        </w:rPr>
        <w:t>绘图、三维造型软件、数值模拟等可选择。</w:t>
      </w:r>
    </w:p>
    <w:p w:rsidR="00032631" w:rsidRDefault="00C916E2">
      <w:pPr>
        <w:spacing w:line="360" w:lineRule="auto"/>
        <w:rPr>
          <w:rFonts w:ascii="Times New Roman" w:eastAsia="宋体" w:hAnsi="Times New Roman"/>
          <w:sz w:val="24"/>
          <w:szCs w:val="24"/>
        </w:rPr>
      </w:pPr>
      <w:r>
        <w:rPr>
          <w:rFonts w:ascii="Times New Roman" w:eastAsia="宋体" w:hAnsi="Times New Roman"/>
          <w:sz w:val="24"/>
          <w:szCs w:val="24"/>
        </w:rPr>
        <w:t>4.6</w:t>
      </w:r>
      <w:r>
        <w:rPr>
          <w:rFonts w:ascii="Times New Roman" w:eastAsia="宋体" w:hAnsi="Times New Roman" w:hint="eastAsia"/>
          <w:sz w:val="24"/>
          <w:szCs w:val="24"/>
        </w:rPr>
        <w:t xml:space="preserve"> </w:t>
      </w:r>
      <w:r>
        <w:rPr>
          <w:rFonts w:ascii="Times New Roman" w:eastAsia="宋体" w:hAnsi="Times New Roman"/>
          <w:sz w:val="24"/>
          <w:szCs w:val="24"/>
        </w:rPr>
        <w:t>其他注意事项</w:t>
      </w:r>
    </w:p>
    <w:p w:rsidR="00032631" w:rsidRDefault="00C916E2">
      <w:pPr>
        <w:spacing w:line="360" w:lineRule="auto"/>
        <w:rPr>
          <w:rFonts w:ascii="Times New Roman" w:eastAsia="宋体" w:hAnsi="Times New Roman"/>
          <w:sz w:val="24"/>
          <w:szCs w:val="24"/>
        </w:rPr>
      </w:pPr>
      <w:r>
        <w:rPr>
          <w:rFonts w:ascii="Times New Roman" w:eastAsia="宋体" w:hAnsi="Times New Roman"/>
          <w:sz w:val="24"/>
          <w:szCs w:val="24"/>
        </w:rPr>
        <w:t>4.6.1</w:t>
      </w:r>
      <w:r>
        <w:rPr>
          <w:rFonts w:ascii="Times New Roman" w:eastAsia="宋体" w:hAnsi="Times New Roman"/>
          <w:sz w:val="24"/>
          <w:szCs w:val="24"/>
        </w:rPr>
        <w:t>要注重工艺文件编写质量，语言通顺、内容连贯、格式要统一，提供的文件要齐全，装订要整齐并尽可能统一。</w:t>
      </w:r>
    </w:p>
    <w:p w:rsidR="00032631" w:rsidRDefault="00C916E2">
      <w:pPr>
        <w:spacing w:line="360" w:lineRule="auto"/>
        <w:rPr>
          <w:rFonts w:ascii="Times New Roman" w:eastAsia="宋体" w:hAnsi="Times New Roman"/>
          <w:sz w:val="24"/>
          <w:szCs w:val="24"/>
        </w:rPr>
      </w:pPr>
      <w:r>
        <w:rPr>
          <w:rFonts w:ascii="Times New Roman" w:eastAsia="宋体" w:hAnsi="Times New Roman"/>
          <w:sz w:val="24"/>
          <w:szCs w:val="24"/>
        </w:rPr>
        <w:t>4.6.2</w:t>
      </w:r>
      <w:r>
        <w:rPr>
          <w:rFonts w:ascii="Times New Roman" w:eastAsia="宋体" w:hAnsi="Times New Roman"/>
          <w:sz w:val="24"/>
          <w:szCs w:val="24"/>
        </w:rPr>
        <w:t>作为铸造工艺设计赛，题目要求的工艺方法主要是砂型铸造，要把作品的重点放在对零件的分析与理解、工艺设计图纸、工艺卡等篇幅上，而对于相关的辅助设计内容（如：附具设计、辅助材料等）、操作工序（如：模型制作、造型、熔炼、浇铸、热处理等）和铸件的质量控制（缺陷的预防措施）等也需作适当的描述。</w:t>
      </w:r>
    </w:p>
    <w:p w:rsidR="00032631" w:rsidRDefault="00C916E2">
      <w:pPr>
        <w:spacing w:line="360" w:lineRule="auto"/>
        <w:rPr>
          <w:rFonts w:ascii="Times New Roman" w:eastAsia="宋体" w:hAnsi="Times New Roman"/>
          <w:sz w:val="24"/>
          <w:szCs w:val="24"/>
        </w:rPr>
      </w:pPr>
      <w:r>
        <w:rPr>
          <w:rFonts w:ascii="Times New Roman" w:eastAsia="宋体" w:hAnsi="Times New Roman"/>
          <w:sz w:val="24"/>
          <w:szCs w:val="24"/>
        </w:rPr>
        <w:t>4.6.3</w:t>
      </w:r>
      <w:r>
        <w:rPr>
          <w:rFonts w:ascii="Times New Roman" w:eastAsia="宋体" w:hAnsi="Times New Roman"/>
          <w:sz w:val="24"/>
          <w:szCs w:val="24"/>
        </w:rPr>
        <w:t>对于一些相关的标准、技术条件等要取之有用的内容作一些必要的交待。</w:t>
      </w:r>
    </w:p>
    <w:p w:rsidR="00032631" w:rsidRDefault="00C916E2">
      <w:pPr>
        <w:spacing w:line="360" w:lineRule="auto"/>
        <w:rPr>
          <w:rFonts w:ascii="Times New Roman" w:eastAsia="宋体" w:hAnsi="Times New Roman"/>
          <w:sz w:val="24"/>
          <w:szCs w:val="24"/>
        </w:rPr>
      </w:pPr>
      <w:r>
        <w:rPr>
          <w:rFonts w:ascii="Times New Roman" w:eastAsia="宋体" w:hAnsi="Times New Roman"/>
          <w:sz w:val="24"/>
          <w:szCs w:val="24"/>
        </w:rPr>
        <w:t>4.6.4</w:t>
      </w:r>
      <w:r>
        <w:rPr>
          <w:rFonts w:ascii="Times New Roman" w:eastAsia="宋体" w:hAnsi="Times New Roman"/>
          <w:sz w:val="24"/>
          <w:szCs w:val="24"/>
        </w:rPr>
        <w:t>对于一些有关的工艺参数的选择方式与来源，要作一些必要的交待与描述，切忌大幅的抄书与复制。</w:t>
      </w:r>
    </w:p>
    <w:p w:rsidR="00032631" w:rsidRDefault="00032631">
      <w:pPr>
        <w:rPr>
          <w:rFonts w:ascii="Times New Roman" w:hAnsi="Times New Roman"/>
          <w:sz w:val="24"/>
          <w:szCs w:val="28"/>
        </w:rPr>
      </w:pPr>
      <w:bookmarkStart w:id="0" w:name="_GoBack"/>
      <w:bookmarkEnd w:id="0"/>
    </w:p>
    <w:sectPr w:rsidR="00032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4F" w:rsidRDefault="00BF284F" w:rsidP="001F6C55">
      <w:r>
        <w:separator/>
      </w:r>
    </w:p>
  </w:endnote>
  <w:endnote w:type="continuationSeparator" w:id="0">
    <w:p w:rsidR="00BF284F" w:rsidRDefault="00BF284F" w:rsidP="001F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4F" w:rsidRDefault="00BF284F" w:rsidP="001F6C55">
      <w:r>
        <w:separator/>
      </w:r>
    </w:p>
  </w:footnote>
  <w:footnote w:type="continuationSeparator" w:id="0">
    <w:p w:rsidR="00BF284F" w:rsidRDefault="00BF284F" w:rsidP="001F6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686"/>
    <w:multiLevelType w:val="multilevel"/>
    <w:tmpl w:val="09D6168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D0"/>
    <w:rsid w:val="00032631"/>
    <w:rsid w:val="001F6C55"/>
    <w:rsid w:val="002B7BB1"/>
    <w:rsid w:val="00326BC9"/>
    <w:rsid w:val="006531D0"/>
    <w:rsid w:val="007369B1"/>
    <w:rsid w:val="008731B6"/>
    <w:rsid w:val="008B7ECC"/>
    <w:rsid w:val="00B4215D"/>
    <w:rsid w:val="00BF284F"/>
    <w:rsid w:val="00C916E2"/>
    <w:rsid w:val="00CB5FED"/>
    <w:rsid w:val="00CC328A"/>
    <w:rsid w:val="00D2089E"/>
    <w:rsid w:val="00EE6736"/>
    <w:rsid w:val="00F56B93"/>
    <w:rsid w:val="0608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rPr>
  </w:style>
  <w:style w:type="paragraph" w:styleId="a7">
    <w:name w:val="Balloon Text"/>
    <w:basedOn w:val="a"/>
    <w:link w:val="Char1"/>
    <w:uiPriority w:val="99"/>
    <w:semiHidden/>
    <w:unhideWhenUsed/>
    <w:rsid w:val="007369B1"/>
    <w:rPr>
      <w:sz w:val="18"/>
      <w:szCs w:val="18"/>
    </w:rPr>
  </w:style>
  <w:style w:type="character" w:customStyle="1" w:styleId="Char1">
    <w:name w:val="批注框文本 Char"/>
    <w:basedOn w:val="a0"/>
    <w:link w:val="a7"/>
    <w:uiPriority w:val="99"/>
    <w:semiHidden/>
    <w:rsid w:val="007369B1"/>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rPr>
  </w:style>
  <w:style w:type="paragraph" w:styleId="a7">
    <w:name w:val="Balloon Text"/>
    <w:basedOn w:val="a"/>
    <w:link w:val="Char1"/>
    <w:uiPriority w:val="99"/>
    <w:semiHidden/>
    <w:unhideWhenUsed/>
    <w:rsid w:val="007369B1"/>
    <w:rPr>
      <w:sz w:val="18"/>
      <w:szCs w:val="18"/>
    </w:rPr>
  </w:style>
  <w:style w:type="character" w:customStyle="1" w:styleId="Char1">
    <w:name w:val="批注框文本 Char"/>
    <w:basedOn w:val="a0"/>
    <w:link w:val="a7"/>
    <w:uiPriority w:val="99"/>
    <w:semiHidden/>
    <w:rsid w:val="007369B1"/>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86C08-A7F6-42AA-83AD-8ED33779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LSY</dc:creator>
  <cp:lastModifiedBy>Dell</cp:lastModifiedBy>
  <cp:revision>8</cp:revision>
  <dcterms:created xsi:type="dcterms:W3CDTF">2021-08-04T06:35:00Z</dcterms:created>
  <dcterms:modified xsi:type="dcterms:W3CDTF">2021-08-31T08:50:00Z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A27AA62D67BC415D86E78A9EDDE83E78</vt:lpwstr>
  </property>
</Properties>
</file>